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A67" w14:textId="0CC0518E" w:rsidR="00AE1D6C" w:rsidRPr="00C8725E" w:rsidRDefault="004B4668" w:rsidP="004B4668">
      <w:pPr>
        <w:jc w:val="center"/>
        <w:rPr>
          <w:b/>
          <w:bCs/>
          <w:noProof/>
          <w:sz w:val="40"/>
          <w:szCs w:val="40"/>
        </w:rPr>
      </w:pPr>
      <w:r w:rsidRPr="00C8725E">
        <w:rPr>
          <w:b/>
          <w:bCs/>
          <w:noProof/>
          <w:sz w:val="40"/>
          <w:szCs w:val="40"/>
        </w:rPr>
        <w:drawing>
          <wp:anchor distT="0" distB="0" distL="114300" distR="114300" simplePos="0" relativeHeight="251659264" behindDoc="0" locked="0" layoutInCell="1" allowOverlap="1" wp14:anchorId="1921191B" wp14:editId="72F880F4">
            <wp:simplePos x="0" y="0"/>
            <wp:positionH relativeFrom="column">
              <wp:posOffset>4995462</wp:posOffset>
            </wp:positionH>
            <wp:positionV relativeFrom="paragraph">
              <wp:posOffset>239</wp:posOffset>
            </wp:positionV>
            <wp:extent cx="1969135" cy="1755775"/>
            <wp:effectExtent l="0" t="0" r="0" b="0"/>
            <wp:wrapSquare wrapText="bothSides"/>
            <wp:docPr id="114608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9135" cy="1755775"/>
                    </a:xfrm>
                    <a:prstGeom prst="rect">
                      <a:avLst/>
                    </a:prstGeom>
                    <a:noFill/>
                  </pic:spPr>
                </pic:pic>
              </a:graphicData>
            </a:graphic>
            <wp14:sizeRelH relativeFrom="page">
              <wp14:pctWidth>0</wp14:pctWidth>
            </wp14:sizeRelH>
            <wp14:sizeRelV relativeFrom="page">
              <wp14:pctHeight>0</wp14:pctHeight>
            </wp14:sizeRelV>
          </wp:anchor>
        </w:drawing>
      </w:r>
      <w:r w:rsidR="00C8725E" w:rsidRPr="00C8725E">
        <w:rPr>
          <w:b/>
          <w:bCs/>
          <w:noProof/>
          <w:sz w:val="40"/>
          <w:szCs w:val="40"/>
        </w:rPr>
        <w:t>St Paul’s Ripples</w:t>
      </w:r>
    </w:p>
    <w:p w14:paraId="6F987DEE" w14:textId="0A01D62F" w:rsidR="00C8725E" w:rsidRPr="00C8725E" w:rsidRDefault="00DC40DF" w:rsidP="004B4668">
      <w:pPr>
        <w:jc w:val="center"/>
        <w:rPr>
          <w:b/>
          <w:bCs/>
          <w:sz w:val="40"/>
          <w:szCs w:val="40"/>
        </w:rPr>
      </w:pPr>
      <w:r>
        <w:rPr>
          <w:b/>
          <w:bCs/>
          <w:noProof/>
          <w:sz w:val="40"/>
          <w:szCs w:val="40"/>
        </w:rPr>
        <w:t>March</w:t>
      </w:r>
      <w:r w:rsidR="00C8725E" w:rsidRPr="00C8725E">
        <w:rPr>
          <w:b/>
          <w:bCs/>
          <w:noProof/>
          <w:sz w:val="40"/>
          <w:szCs w:val="40"/>
        </w:rPr>
        <w:t xml:space="preserve"> 2026</w:t>
      </w:r>
    </w:p>
    <w:p w14:paraId="7D6A3ADD" w14:textId="01E11322" w:rsidR="002F5E04" w:rsidRDefault="007E7039" w:rsidP="00FF40F4">
      <w:r>
        <w:t xml:space="preserve">Grace and Peace to you in the name of our Lord and Savior Jesus </w:t>
      </w:r>
    </w:p>
    <w:p w14:paraId="50FEA516" w14:textId="77777777" w:rsidR="00C8725E" w:rsidRDefault="00C8725E" w:rsidP="00B975D3"/>
    <w:p w14:paraId="236F6638" w14:textId="5879BD82" w:rsidR="00E377CA" w:rsidRDefault="00E377CA" w:rsidP="00E377CA">
      <w:r>
        <w:t>I love Lent. I love the space that Lent gives us to sit still, to think about all our gracious God has done for us, to delve into what it means to be a follower of Jesus. Like Advent, Lent offers us a breathing space in our all-too-busy world</w:t>
      </w:r>
      <w:r w:rsidR="00625A5D">
        <w:t xml:space="preserve">. </w:t>
      </w:r>
      <w:r>
        <w:t>Lent challenges us to ‘give something up.”  The ‘giving something up” was meant to provide an experience of sacrifice and to create a space for God</w:t>
      </w:r>
      <w:r w:rsidR="00625A5D">
        <w:t xml:space="preserve">. </w:t>
      </w:r>
      <w:proofErr w:type="gramStart"/>
      <w:r>
        <w:t>Some of</w:t>
      </w:r>
      <w:proofErr w:type="gramEnd"/>
      <w:r>
        <w:t xml:space="preserve"> us still do this during Lent and I think it’s a good spiritual exercise</w:t>
      </w:r>
      <w:r w:rsidR="00625A5D">
        <w:t xml:space="preserve">. </w:t>
      </w:r>
      <w:r>
        <w:t xml:space="preserve">Give up </w:t>
      </w:r>
      <w:r w:rsidR="00625A5D">
        <w:t>TV and</w:t>
      </w:r>
      <w:r>
        <w:t xml:space="preserve"> pray during that time</w:t>
      </w:r>
      <w:r w:rsidR="00625A5D">
        <w:t xml:space="preserve">. </w:t>
      </w:r>
      <w:r>
        <w:t>Give up soda and donate the money you would have spent to a charity</w:t>
      </w:r>
      <w:r w:rsidR="00625A5D">
        <w:t xml:space="preserve">. </w:t>
      </w:r>
    </w:p>
    <w:p w14:paraId="36A1AA74" w14:textId="77777777" w:rsidR="00E377CA" w:rsidRDefault="00E377CA" w:rsidP="00E377CA"/>
    <w:p w14:paraId="1BE84BD7" w14:textId="2DC1703F" w:rsidR="00E377CA" w:rsidRDefault="00E377CA" w:rsidP="00E377CA">
      <w:r>
        <w:t>A pastor once challenged our congregation to ‘add something for Lent.’  Instead of sacrifice, he wanted us to focus on spiritual growth</w:t>
      </w:r>
      <w:r w:rsidR="00625A5D">
        <w:t xml:space="preserve">. </w:t>
      </w:r>
      <w:r>
        <w:t>Read the Bible or a good devotional</w:t>
      </w:r>
      <w:r w:rsidR="00625A5D">
        <w:t xml:space="preserve">. </w:t>
      </w:r>
      <w:r>
        <w:t xml:space="preserve">Spend </w:t>
      </w:r>
      <w:proofErr w:type="gramStart"/>
      <w:r>
        <w:t>some</w:t>
      </w:r>
      <w:proofErr w:type="gramEnd"/>
      <w:r>
        <w:t xml:space="preserve"> extra time in prayer</w:t>
      </w:r>
      <w:r w:rsidR="00625A5D">
        <w:t xml:space="preserve">. </w:t>
      </w:r>
      <w:r>
        <w:t>Serve in a way you never have before</w:t>
      </w:r>
      <w:r w:rsidR="00625A5D">
        <w:t xml:space="preserve">. </w:t>
      </w:r>
      <w:r>
        <w:t xml:space="preserve">I think that’s also </w:t>
      </w:r>
      <w:proofErr w:type="gramStart"/>
      <w:r>
        <w:t>a good way</w:t>
      </w:r>
      <w:proofErr w:type="gramEnd"/>
      <w:r>
        <w:t xml:space="preserve"> to experience Lenten space. Whether you ‘give up something’ or ‘add something,’ the effect is that you step out of your day-to-day routines and give intentional thought to what being a person of faith means to you</w:t>
      </w:r>
      <w:r w:rsidR="00625A5D">
        <w:t xml:space="preserve">. </w:t>
      </w:r>
      <w:r>
        <w:t>You lift your eyes from the kingdom of this world to the kingdom of heaven</w:t>
      </w:r>
      <w:r w:rsidR="00625A5D">
        <w:t xml:space="preserve">. </w:t>
      </w:r>
      <w:r>
        <w:t xml:space="preserve">Observing Lent means you take time to remember who you belong to and who you were created to be. </w:t>
      </w:r>
    </w:p>
    <w:p w14:paraId="1F335422" w14:textId="33C39705" w:rsidR="00E377CA" w:rsidRDefault="00E377CA" w:rsidP="00E377CA"/>
    <w:p w14:paraId="72846859" w14:textId="7185570E" w:rsidR="00985C3B" w:rsidRPr="008103D3" w:rsidRDefault="00FF5DDC" w:rsidP="00985C3B">
      <w:r w:rsidRPr="008103D3">
        <w:rPr>
          <w:noProof/>
        </w:rPr>
        <w:drawing>
          <wp:anchor distT="0" distB="0" distL="114300" distR="114300" simplePos="0" relativeHeight="251659776" behindDoc="1" locked="0" layoutInCell="1" allowOverlap="1" wp14:anchorId="4CBC75AC" wp14:editId="36D68CB0">
            <wp:simplePos x="0" y="0"/>
            <wp:positionH relativeFrom="column">
              <wp:posOffset>6096000</wp:posOffset>
            </wp:positionH>
            <wp:positionV relativeFrom="paragraph">
              <wp:posOffset>17145</wp:posOffset>
            </wp:positionV>
            <wp:extent cx="781050" cy="1162050"/>
            <wp:effectExtent l="0" t="0" r="0" b="0"/>
            <wp:wrapTight wrapText="bothSides">
              <wp:wrapPolygon edited="0">
                <wp:start x="0" y="0"/>
                <wp:lineTo x="0" y="21246"/>
                <wp:lineTo x="21073" y="21246"/>
                <wp:lineTo x="21073"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4F3">
        <w:t>We</w:t>
      </w:r>
      <w:r w:rsidR="005D49C1">
        <w:t xml:space="preserve"> may already be a week into Lent, but </w:t>
      </w:r>
      <w:r w:rsidR="00E377CA">
        <w:t>it’s not too late to enter the God-filled space Lent provides   Come to the mid-week worship services, pray an extra time each day, sit quietly and listen for God, pick a book in the Bible to read</w:t>
      </w:r>
      <w:r w:rsidR="005D49C1">
        <w:t xml:space="preserve">, or start a new devotional book. </w:t>
      </w:r>
      <w:r w:rsidR="00985C3B" w:rsidRPr="008103D3">
        <w:t xml:space="preserve">I highly recommend “The Last Week” by Marcus Borg and John Dominic Crossan. They take a day-by-day look at the week of Jesus’ passion, as told in the Gospel of Mark. It’s a short book, only 238 pages, and written in an </w:t>
      </w:r>
      <w:r w:rsidR="00625A5D" w:rsidRPr="008103D3">
        <w:t>easy-to-read</w:t>
      </w:r>
      <w:r w:rsidR="00985C3B" w:rsidRPr="008103D3">
        <w:t xml:space="preserve"> style.</w:t>
      </w:r>
      <w:r w:rsidR="005D49C1">
        <w:t xml:space="preserve"> </w:t>
      </w:r>
      <w:r w:rsidR="00985C3B" w:rsidRPr="008103D3">
        <w:t xml:space="preserve">It’s an excellent book to accompany you as you journey with Jesus through Holy Week! </w:t>
      </w:r>
    </w:p>
    <w:p w14:paraId="7EFF797D" w14:textId="77777777" w:rsidR="00985C3B" w:rsidRPr="008103D3" w:rsidRDefault="00985C3B" w:rsidP="00985C3B"/>
    <w:p w14:paraId="64A12BA0" w14:textId="5283757B" w:rsidR="00DC40DF" w:rsidRDefault="00AD00D0" w:rsidP="00B975D3">
      <w:pPr>
        <w:rPr>
          <w:i/>
          <w:iCs/>
        </w:rPr>
      </w:pPr>
      <w:r w:rsidRPr="00AD00D0">
        <w:t>Just another traveler on this Lenten journey to the cross</w:t>
      </w:r>
      <w:r w:rsidR="00FF5DDC">
        <w:t>,</w:t>
      </w:r>
    </w:p>
    <w:p w14:paraId="02950BDC" w14:textId="77777777" w:rsidR="001064B2" w:rsidRDefault="001064B2" w:rsidP="00B975D3">
      <w:r>
        <w:t>Mother Ramona</w:t>
      </w:r>
    </w:p>
    <w:p w14:paraId="648EA000" w14:textId="77777777" w:rsidR="00E64F81" w:rsidRDefault="00E64F81" w:rsidP="00E64F81"/>
    <w:p w14:paraId="562DAA6B" w14:textId="4F419C81" w:rsidR="00D0403C" w:rsidRDefault="001215F5" w:rsidP="00D0403C">
      <w:pPr>
        <w:jc w:val="center"/>
        <w:rPr>
          <w:b/>
          <w:bCs/>
        </w:rPr>
      </w:pPr>
      <w:r>
        <w:rPr>
          <w:b/>
          <w:bCs/>
        </w:rPr>
        <w:t>March</w:t>
      </w:r>
      <w:r w:rsidR="00D0403C" w:rsidRPr="00D0403C">
        <w:rPr>
          <w:b/>
          <w:bCs/>
        </w:rPr>
        <w:t>’s Skipping Stones</w:t>
      </w:r>
    </w:p>
    <w:p w14:paraId="1F3FE8EE" w14:textId="34310C1C" w:rsidR="00D0403C" w:rsidRPr="00D0403C" w:rsidRDefault="00D0403C" w:rsidP="00D0403C">
      <w:pPr>
        <w:rPr>
          <w:i/>
          <w:iCs/>
        </w:rPr>
      </w:pPr>
      <w:proofErr w:type="gramStart"/>
      <w:r w:rsidRPr="00D0403C">
        <w:rPr>
          <w:i/>
          <w:iCs/>
        </w:rPr>
        <w:t>Most of</w:t>
      </w:r>
      <w:proofErr w:type="gramEnd"/>
      <w:r w:rsidRPr="00D0403C">
        <w:rPr>
          <w:i/>
          <w:iCs/>
        </w:rPr>
        <w:t xml:space="preserve"> us are familiar with skipping stones and the ripples they cause as they skim across the water. </w:t>
      </w:r>
      <w:r w:rsidR="00075549">
        <w:rPr>
          <w:i/>
          <w:iCs/>
        </w:rPr>
        <w:t>O</w:t>
      </w:r>
      <w:r w:rsidRPr="00D0403C">
        <w:rPr>
          <w:i/>
          <w:iCs/>
        </w:rPr>
        <w:t>ur activities and events a</w:t>
      </w:r>
      <w:r w:rsidR="00075549">
        <w:rPr>
          <w:i/>
          <w:iCs/>
        </w:rPr>
        <w:t>re</w:t>
      </w:r>
      <w:r w:rsidRPr="00D0403C">
        <w:rPr>
          <w:i/>
          <w:iCs/>
        </w:rPr>
        <w:t xml:space="preserve"> skipping stones in God’s hands, creating ripples in our lives and the lives of those in our community!</w:t>
      </w:r>
    </w:p>
    <w:p w14:paraId="7BA804F3" w14:textId="77777777" w:rsidR="00515CF3" w:rsidRDefault="00515CF3" w:rsidP="0029787C">
      <w:pPr>
        <w:rPr>
          <w:b/>
          <w:bCs/>
        </w:rPr>
      </w:pPr>
    </w:p>
    <w:p w14:paraId="772EA004" w14:textId="50E91013" w:rsidR="00B357B0" w:rsidRDefault="00B357B0" w:rsidP="0029787C">
      <w:r>
        <w:rPr>
          <w:b/>
          <w:bCs/>
        </w:rPr>
        <w:t>Wine and Word</w:t>
      </w:r>
      <w:r w:rsidR="00E032A4">
        <w:rPr>
          <w:b/>
          <w:bCs/>
        </w:rPr>
        <w:t xml:space="preserve"> </w:t>
      </w:r>
      <w:r w:rsidR="00E032A4">
        <w:t xml:space="preserve">Join us </w:t>
      </w:r>
      <w:r w:rsidR="001432F8">
        <w:t>every Tuesday</w:t>
      </w:r>
      <w:r w:rsidR="00E032A4">
        <w:t xml:space="preserve"> at 7 at Mosaic for a look at the readings for the next Sunday. </w:t>
      </w:r>
      <w:r w:rsidR="002B501D">
        <w:t>Bring your Bible!</w:t>
      </w:r>
      <w:r w:rsidR="001432F8">
        <w:t xml:space="preserve"> </w:t>
      </w:r>
    </w:p>
    <w:p w14:paraId="453094B4" w14:textId="77777777" w:rsidR="002B501D" w:rsidRPr="00E032A4" w:rsidRDefault="002B501D" w:rsidP="0029787C"/>
    <w:p w14:paraId="54EC7F4C" w14:textId="376AC002" w:rsidR="00093831" w:rsidRDefault="00515CF3" w:rsidP="0029787C">
      <w:pPr>
        <w:rPr>
          <w:b/>
          <w:bCs/>
        </w:rPr>
      </w:pPr>
      <w:r w:rsidRPr="00EB42BA">
        <w:rPr>
          <w:b/>
          <w:bCs/>
        </w:rPr>
        <w:t>Pub Theology</w:t>
      </w:r>
      <w:r>
        <w:rPr>
          <w:b/>
          <w:bCs/>
        </w:rPr>
        <w:t xml:space="preserve"> </w:t>
      </w:r>
      <w:r>
        <w:t>at the Bank</w:t>
      </w:r>
      <w:r w:rsidR="00BC67F3">
        <w:t xml:space="preserve"> Saloon (corner of 4</w:t>
      </w:r>
      <w:r w:rsidR="00BC67F3" w:rsidRPr="00BC67F3">
        <w:rPr>
          <w:vertAlign w:val="superscript"/>
        </w:rPr>
        <w:t>th</w:t>
      </w:r>
      <w:r w:rsidR="00BC67F3">
        <w:t xml:space="preserve"> and Main)</w:t>
      </w:r>
      <w:r>
        <w:t xml:space="preserve">, </w:t>
      </w:r>
      <w:r w:rsidR="00EB2954">
        <w:t>February 11</w:t>
      </w:r>
      <w:r>
        <w:t xml:space="preserve"> at </w:t>
      </w:r>
      <w:r w:rsidR="00EB2954">
        <w:t>7:00</w:t>
      </w:r>
      <w:r>
        <w:t>pm. Join us for fellowship and a discussion of how life and faith intersect. This month’s topic is</w:t>
      </w:r>
      <w:r w:rsidR="002455FC">
        <w:t xml:space="preserve"> </w:t>
      </w:r>
      <w:r w:rsidR="00812B11" w:rsidRPr="00812B11">
        <w:rPr>
          <w:b/>
          <w:bCs/>
        </w:rPr>
        <w:t>Immigration, Compassion, Ethics: Strangers &amp; Neighbors, Law &amp; Love</w:t>
      </w:r>
    </w:p>
    <w:p w14:paraId="139B6673" w14:textId="77777777" w:rsidR="00812B11" w:rsidRDefault="00812B11" w:rsidP="0029787C">
      <w:pPr>
        <w:rPr>
          <w:color w:val="EE0000"/>
        </w:rPr>
      </w:pPr>
    </w:p>
    <w:p w14:paraId="2F046A3D" w14:textId="4A401A1F" w:rsidR="00440CD4" w:rsidRDefault="00440CD4" w:rsidP="00E04118">
      <w:r>
        <w:rPr>
          <w:b/>
          <w:bCs/>
        </w:rPr>
        <w:t>Lenten Evening Prayer:</w:t>
      </w:r>
      <w:r w:rsidR="00EA451F">
        <w:rPr>
          <w:b/>
          <w:bCs/>
        </w:rPr>
        <w:t xml:space="preserve"> </w:t>
      </w:r>
      <w:r w:rsidR="00EA451F">
        <w:t>This Lenten season, there will be Evening Prayer</w:t>
      </w:r>
      <w:r w:rsidR="0023093C">
        <w:t xml:space="preserve"> on Thursdays at 7pm, February 26</w:t>
      </w:r>
      <w:r w:rsidR="00673856">
        <w:t>-March</w:t>
      </w:r>
      <w:r w:rsidR="00F6757B">
        <w:t xml:space="preserve"> 26.</w:t>
      </w:r>
      <w:r w:rsidR="001612F0">
        <w:t xml:space="preserve"> Join us as we “Walk the Palm Sunday Path.” </w:t>
      </w:r>
      <w:r w:rsidR="00F6757B">
        <w:t xml:space="preserve"> </w:t>
      </w:r>
      <w:r w:rsidR="00F30804" w:rsidRPr="00F30804">
        <w:t xml:space="preserve">Those on the Palm Sunday Path will follow </w:t>
      </w:r>
      <w:r w:rsidR="00F30804">
        <w:t xml:space="preserve">Jesus </w:t>
      </w:r>
      <w:r w:rsidR="00F30804" w:rsidRPr="00F30804">
        <w:t>lead, processing together and proclaiming God’s values as clear contrasts to increasingly familiar politics of cruelty, greed, intimidation, and injustice</w:t>
      </w:r>
      <w:r w:rsidR="00F30804">
        <w:t>. Sermon topics:</w:t>
      </w:r>
    </w:p>
    <w:p w14:paraId="0F1E930E" w14:textId="77777777" w:rsidR="005C65FB" w:rsidRDefault="005C65FB" w:rsidP="00B36138">
      <w:pPr>
        <w:sectPr w:rsidR="005C65FB" w:rsidSect="00C95636">
          <w:footerReference w:type="default" r:id="rId10"/>
          <w:type w:val="continuous"/>
          <w:pgSz w:w="12240" w:h="15840"/>
          <w:pgMar w:top="720" w:right="720" w:bottom="720" w:left="720" w:header="720" w:footer="720" w:gutter="0"/>
          <w:cols w:space="720"/>
          <w:docGrid w:linePitch="360"/>
        </w:sectPr>
      </w:pPr>
    </w:p>
    <w:p w14:paraId="5A252BDA" w14:textId="70B507B4" w:rsidR="00B36138" w:rsidRDefault="00B36138" w:rsidP="00B36138">
      <w:r>
        <w:t>Feb 26</w:t>
      </w:r>
      <w:r>
        <w:t xml:space="preserve"> - Luke 19:28–40 Resistant hope</w:t>
      </w:r>
    </w:p>
    <w:p w14:paraId="1A702A0F" w14:textId="77777777" w:rsidR="005C65FB" w:rsidRDefault="005930A9" w:rsidP="00B36138">
      <w:r>
        <w:t>Mar 5</w:t>
      </w:r>
      <w:r w:rsidR="00B36138">
        <w:t xml:space="preserve">- Mark 12:1–12 Costly Grace, </w:t>
      </w:r>
    </w:p>
    <w:p w14:paraId="5F103EA2" w14:textId="2E414E93" w:rsidR="00B36138" w:rsidRDefault="00B36138" w:rsidP="005C65FB">
      <w:pPr>
        <w:ind w:left="1440" w:firstLine="720"/>
      </w:pPr>
      <w:r>
        <w:t>compromises, complicity</w:t>
      </w:r>
    </w:p>
    <w:p w14:paraId="0D3FB109" w14:textId="7F662599" w:rsidR="00B36138" w:rsidRDefault="005930A9" w:rsidP="00B36138">
      <w:r>
        <w:t>Mar 12</w:t>
      </w:r>
      <w:r w:rsidR="00B36138">
        <w:t>- Matthew 24:1–14 Enduring Faithfulness</w:t>
      </w:r>
    </w:p>
    <w:p w14:paraId="77D26F12" w14:textId="77777777" w:rsidR="005C65FB" w:rsidRDefault="00B36138" w:rsidP="00B36138">
      <w:r>
        <w:t xml:space="preserve">Mar </w:t>
      </w:r>
      <w:r w:rsidR="005930A9">
        <w:t>19</w:t>
      </w:r>
      <w:r>
        <w:t xml:space="preserve">- John 13:1–9, 33–35 Radical love </w:t>
      </w:r>
    </w:p>
    <w:p w14:paraId="5F775420" w14:textId="3F13DB57" w:rsidR="00B36138" w:rsidRDefault="00B36138" w:rsidP="005C65FB">
      <w:pPr>
        <w:ind w:left="1440" w:firstLine="720"/>
      </w:pPr>
      <w:r>
        <w:t>and servant leadership</w:t>
      </w:r>
    </w:p>
    <w:p w14:paraId="033BF561" w14:textId="77777777" w:rsidR="005C65FB" w:rsidRDefault="00B36138" w:rsidP="00B36138">
      <w:r>
        <w:t>Mar 26</w:t>
      </w:r>
      <w:r>
        <w:t xml:space="preserve">- Luke 23:39–43 Solidarity </w:t>
      </w:r>
    </w:p>
    <w:p w14:paraId="10CBED1A" w14:textId="5EFBF6E7" w:rsidR="00F30804" w:rsidRPr="00EA451F" w:rsidRDefault="00B36138" w:rsidP="005C65FB">
      <w:pPr>
        <w:ind w:left="1440" w:firstLine="720"/>
      </w:pPr>
      <w:r>
        <w:t>with the least of these</w:t>
      </w:r>
    </w:p>
    <w:p w14:paraId="22FC2B3F" w14:textId="77777777" w:rsidR="005C65FB" w:rsidRDefault="005C65FB" w:rsidP="00E04118">
      <w:pPr>
        <w:rPr>
          <w:b/>
          <w:bCs/>
        </w:rPr>
        <w:sectPr w:rsidR="005C65FB" w:rsidSect="005C65FB">
          <w:type w:val="continuous"/>
          <w:pgSz w:w="12240" w:h="15840"/>
          <w:pgMar w:top="720" w:right="720" w:bottom="720" w:left="720" w:header="720" w:footer="720" w:gutter="0"/>
          <w:cols w:num="2" w:space="720"/>
          <w:docGrid w:linePitch="360"/>
        </w:sectPr>
      </w:pPr>
    </w:p>
    <w:p w14:paraId="3F5ED2D6" w14:textId="77777777" w:rsidR="00440CD4" w:rsidRDefault="00440CD4" w:rsidP="00E04118">
      <w:pPr>
        <w:rPr>
          <w:b/>
          <w:bCs/>
        </w:rPr>
      </w:pPr>
    </w:p>
    <w:p w14:paraId="6A33FFA3" w14:textId="77777777" w:rsidR="00FF5DDC" w:rsidRDefault="00FF5DDC" w:rsidP="00FF5DDC">
      <w:r>
        <w:rPr>
          <w:b/>
          <w:bCs/>
        </w:rPr>
        <w:t xml:space="preserve">Mother Ramona’s contact information: </w:t>
      </w:r>
      <w:hyperlink r:id="rId11" w:history="1">
        <w:r w:rsidRPr="00720970">
          <w:rPr>
            <w:rStyle w:val="Hyperlink"/>
          </w:rPr>
          <w:t>pastorramona@gmail.com</w:t>
        </w:r>
      </w:hyperlink>
      <w:r>
        <w:t>, 605-850-8482 (cell phone)</w:t>
      </w:r>
    </w:p>
    <w:p w14:paraId="67E305C6" w14:textId="77777777" w:rsidR="00FF5DDC" w:rsidRDefault="00FF5DDC" w:rsidP="00FF5DDC">
      <w:r>
        <w:t>Website: stpaulsbrookings.org</w:t>
      </w:r>
    </w:p>
    <w:p w14:paraId="1B0F7C82" w14:textId="36CB8623" w:rsidR="00437036" w:rsidRDefault="00D50A15" w:rsidP="00D50A15">
      <w:r w:rsidRPr="00D50A15">
        <w:rPr>
          <w:b/>
          <w:bCs/>
        </w:rPr>
        <w:lastRenderedPageBreak/>
        <w:t>Love on the Way: A Palm Sunday Procession and Worship</w:t>
      </w:r>
      <w:r>
        <w:rPr>
          <w:b/>
          <w:bCs/>
        </w:rPr>
        <w:t xml:space="preserve"> </w:t>
      </w:r>
      <w:r>
        <w:t>On Palm Sunday (March 29th), from 2-4 pm CT, Christians of all denominations are invited to gather in downtown Sioux Falls for a positive, non-partisan, and prayerful procession, worship, and reflection on Jesus' way of love. We will walk, pray, and sing as a public witness to the love of God revealed in Jesus Christ: love that welcomes, feeds, and heals. Participants are invited to bring palms from their Sunday worship services. Clergy are encouraged to wear the symbols of their office.</w:t>
      </w:r>
      <w:r w:rsidR="0062039E">
        <w:t xml:space="preserve"> </w:t>
      </w:r>
      <w:r>
        <w:t>Details on starting and ending location(s) will be forthcoming</w:t>
      </w:r>
    </w:p>
    <w:p w14:paraId="5DD1B75E" w14:textId="77777777" w:rsidR="0062039E" w:rsidRDefault="0062039E" w:rsidP="00D50A15"/>
    <w:p w14:paraId="60B07801" w14:textId="51AE0964" w:rsidR="005E17E1" w:rsidRDefault="0062039E" w:rsidP="005E17E1">
      <w:r w:rsidRPr="0062039E">
        <w:rPr>
          <w:b/>
          <w:bCs/>
        </w:rPr>
        <w:t>Holy Monday Service of Lamentation</w:t>
      </w:r>
      <w:r>
        <w:t xml:space="preserve">: Presiding Bishop Sean Rowe </w:t>
      </w:r>
      <w:r w:rsidR="00C62415">
        <w:t>has asked bishops to</w:t>
      </w:r>
      <w:r w:rsidR="005E17E1">
        <w:t xml:space="preserve"> hold public liturgies or prayer services to lament the violence and hatred that has come to define our common life and to witness to our conviction that Christians must come together across our unholy divisions. </w:t>
      </w:r>
      <w:r w:rsidR="00C62415">
        <w:t xml:space="preserve">Bishop Jonathan </w:t>
      </w:r>
      <w:r w:rsidR="008B437D">
        <w:t xml:space="preserve">plans to hold a service in Pierre. </w:t>
      </w:r>
      <w:r w:rsidR="0001298E">
        <w:t>Watch for more information</w:t>
      </w:r>
    </w:p>
    <w:p w14:paraId="45CFF62C" w14:textId="534C1C91" w:rsidR="00076F19" w:rsidRDefault="00076F19" w:rsidP="005E17E1">
      <w:r>
        <w:tab/>
        <w:t xml:space="preserve">Since traveling to Pierre on a Monday may be difficult for </w:t>
      </w:r>
      <w:proofErr w:type="gramStart"/>
      <w:r>
        <w:t>many</w:t>
      </w:r>
      <w:proofErr w:type="gramEnd"/>
      <w:r>
        <w:t>, we will hold a Service of Lamentation at St Paul’s on Monday</w:t>
      </w:r>
      <w:r w:rsidR="000E6558">
        <w:t>, March 30 at 7pm.</w:t>
      </w:r>
      <w:r w:rsidR="0001298E">
        <w:t xml:space="preserve"> This service will be open to the community.</w:t>
      </w:r>
    </w:p>
    <w:p w14:paraId="3759B09E" w14:textId="77777777" w:rsidR="000E6558" w:rsidRDefault="000E6558" w:rsidP="005E17E1">
      <w:r>
        <w:tab/>
        <w:t xml:space="preserve">Presiding Bishop Rowe </w:t>
      </w:r>
      <w:r w:rsidR="005E17E1">
        <w:t>will also host a service on Zoom on Palm Sunday, March 29, at 8 p.m. Eastern so that we can pray together for God’s blessing on our witness. Look for more information coming soon.</w:t>
      </w:r>
    </w:p>
    <w:p w14:paraId="5DF165A7" w14:textId="77777777" w:rsidR="000E6558" w:rsidRDefault="000E6558" w:rsidP="005E17E1"/>
    <w:p w14:paraId="43587D9E" w14:textId="06D96B2E" w:rsidR="001215F5" w:rsidRDefault="00432E71" w:rsidP="005E17E1">
      <w:r>
        <w:rPr>
          <w:b/>
          <w:bCs/>
        </w:rPr>
        <w:t>Holy Week Schedule:</w:t>
      </w:r>
    </w:p>
    <w:p w14:paraId="28721256" w14:textId="40B29073" w:rsidR="001A6EDC" w:rsidRDefault="00BE17B1" w:rsidP="00BE17B1">
      <w:r>
        <w:t>Sunday March 29</w:t>
      </w:r>
      <w:r w:rsidR="001A6EDC">
        <w:t>-</w:t>
      </w:r>
      <w:r w:rsidR="00A8167A">
        <w:tab/>
      </w:r>
      <w:r w:rsidR="001A6EDC">
        <w:t>10 am Palm Sunday Worship</w:t>
      </w:r>
    </w:p>
    <w:p w14:paraId="141099E3" w14:textId="1EC754A8" w:rsidR="0001298E" w:rsidRDefault="0062039E" w:rsidP="00BE17B1">
      <w:r>
        <w:tab/>
      </w:r>
      <w:r>
        <w:tab/>
      </w:r>
      <w:r w:rsidR="001E5073">
        <w:tab/>
      </w:r>
      <w:r w:rsidR="00A8167A">
        <w:t xml:space="preserve">2-4pm </w:t>
      </w:r>
      <w:r>
        <w:t xml:space="preserve">Love on the Way Palm Sunday Procession and Worship, </w:t>
      </w:r>
      <w:r w:rsidR="00A8167A">
        <w:t>S</w:t>
      </w:r>
      <w:r>
        <w:t>ioux Falls</w:t>
      </w:r>
    </w:p>
    <w:p w14:paraId="2871BBA9" w14:textId="231C862D" w:rsidR="00BE17B1" w:rsidRDefault="0001298E" w:rsidP="00BE17B1">
      <w:r>
        <w:tab/>
      </w:r>
      <w:r>
        <w:tab/>
      </w:r>
      <w:r w:rsidR="001E5073">
        <w:tab/>
      </w:r>
      <w:r w:rsidR="00A8167A">
        <w:t xml:space="preserve">8pm </w:t>
      </w:r>
      <w:r>
        <w:t xml:space="preserve">Bishop Rowe’s Zoom </w:t>
      </w:r>
      <w:r w:rsidR="001E5073">
        <w:t>Service</w:t>
      </w:r>
      <w:r w:rsidR="001A6EDC">
        <w:t xml:space="preserve"> </w:t>
      </w:r>
    </w:p>
    <w:p w14:paraId="248D4474" w14:textId="5870EB45" w:rsidR="00BE17B1" w:rsidRDefault="00BE17B1" w:rsidP="00BE17B1">
      <w:r>
        <w:t xml:space="preserve">Monday March </w:t>
      </w:r>
      <w:r w:rsidR="001364A3">
        <w:t>30 -</w:t>
      </w:r>
      <w:r w:rsidR="001E5073">
        <w:t xml:space="preserve"> </w:t>
      </w:r>
      <w:r w:rsidR="00A8167A">
        <w:tab/>
      </w:r>
      <w:r>
        <w:t>7 p.m. Holy Monday Service of Lamentation</w:t>
      </w:r>
    </w:p>
    <w:p w14:paraId="5A87CF03" w14:textId="362149E2" w:rsidR="00BE17B1" w:rsidRDefault="00BE17B1" w:rsidP="00BE17B1">
      <w:r>
        <w:t xml:space="preserve">Thursday April </w:t>
      </w:r>
      <w:r w:rsidR="001364A3">
        <w:t>2 -</w:t>
      </w:r>
      <w:r w:rsidR="001E5073">
        <w:t xml:space="preserve"> </w:t>
      </w:r>
      <w:r w:rsidR="00A8167A">
        <w:tab/>
      </w:r>
      <w:r>
        <w:t>7 p.m. Maundy Thursday Service</w:t>
      </w:r>
    </w:p>
    <w:p w14:paraId="271D7AC3" w14:textId="20B9ACB5" w:rsidR="00BE17B1" w:rsidRDefault="00BE17B1" w:rsidP="00BE17B1">
      <w:r>
        <w:t xml:space="preserve">Friday April </w:t>
      </w:r>
      <w:r w:rsidR="001364A3">
        <w:t>3 -</w:t>
      </w:r>
      <w:r w:rsidR="001E5073">
        <w:t xml:space="preserve"> </w:t>
      </w:r>
      <w:r w:rsidR="00A8167A">
        <w:tab/>
      </w:r>
      <w:r w:rsidR="00A8167A">
        <w:tab/>
      </w:r>
      <w:r>
        <w:t>12:15 p.m. Good Friday Worship</w:t>
      </w:r>
    </w:p>
    <w:p w14:paraId="30FB480F" w14:textId="77777777" w:rsidR="00BE17B1" w:rsidRDefault="00BE17B1" w:rsidP="00A8167A">
      <w:pPr>
        <w:ind w:left="1440" w:firstLine="720"/>
      </w:pPr>
      <w:r>
        <w:t>5 p.m. Stations of the Cross</w:t>
      </w:r>
    </w:p>
    <w:p w14:paraId="33082A49" w14:textId="79E0BC34" w:rsidR="00BE17B1" w:rsidRDefault="00BE17B1" w:rsidP="00BE17B1">
      <w:r>
        <w:t>Saturday April 4</w:t>
      </w:r>
      <w:r w:rsidR="001E5073">
        <w:t xml:space="preserve"> </w:t>
      </w:r>
      <w:r w:rsidR="001364A3">
        <w:t xml:space="preserve">- </w:t>
      </w:r>
      <w:r w:rsidR="001364A3">
        <w:tab/>
      </w:r>
      <w:r>
        <w:t>7 p.m. Easter Vigil</w:t>
      </w:r>
    </w:p>
    <w:p w14:paraId="5B4B0D42" w14:textId="72511A6C" w:rsidR="00BE17B1" w:rsidRDefault="00BE17B1" w:rsidP="00BE17B1">
      <w:r>
        <w:t xml:space="preserve">Sunday April </w:t>
      </w:r>
      <w:r w:rsidR="001364A3">
        <w:t>5 -</w:t>
      </w:r>
      <w:r w:rsidR="001E5073">
        <w:t xml:space="preserve"> </w:t>
      </w:r>
      <w:r w:rsidR="00A8167A">
        <w:tab/>
      </w:r>
      <w:r>
        <w:t>10 a.m. Easter Sunday Worship</w:t>
      </w:r>
    </w:p>
    <w:p w14:paraId="5818F21E" w14:textId="6948758A" w:rsidR="00432E71" w:rsidRPr="00432E71" w:rsidRDefault="00BE17B1" w:rsidP="00A8167A">
      <w:pPr>
        <w:ind w:left="1440" w:firstLine="720"/>
      </w:pPr>
      <w:r>
        <w:t>11 a.m. Pancake Breakfast</w:t>
      </w:r>
    </w:p>
    <w:p w14:paraId="598D1853" w14:textId="77777777" w:rsidR="001215F5" w:rsidRDefault="001215F5" w:rsidP="00E04118"/>
    <w:p w14:paraId="47FEC17E" w14:textId="28B56BFB" w:rsidR="00D07AF0" w:rsidRPr="000F310B" w:rsidRDefault="001B6A29" w:rsidP="000F310B">
      <w:pPr>
        <w:rPr>
          <w:color w:val="EE0000"/>
        </w:rPr>
      </w:pPr>
      <w:r>
        <w:rPr>
          <w:b/>
          <w:bCs/>
        </w:rPr>
        <w:t>EYC</w:t>
      </w:r>
      <w:r w:rsidR="00E04118" w:rsidRPr="004B4668">
        <w:rPr>
          <w:b/>
          <w:bCs/>
        </w:rPr>
        <w:t xml:space="preserve"> </w:t>
      </w:r>
      <w:r w:rsidR="00E04118">
        <w:rPr>
          <w:b/>
          <w:bCs/>
        </w:rPr>
        <w:t xml:space="preserve">Happenings: </w:t>
      </w:r>
      <w:r w:rsidR="00DF5DA7">
        <w:t>Mar</w:t>
      </w:r>
      <w:r w:rsidR="00437036">
        <w:t xml:space="preserve"> 4 </w:t>
      </w:r>
      <w:r w:rsidR="00DF5DA7">
        <w:t>–</w:t>
      </w:r>
      <w:r w:rsidR="00437036">
        <w:t xml:space="preserve"> </w:t>
      </w:r>
      <w:r w:rsidR="00DF5DA7">
        <w:t xml:space="preserve">Guest speaker from Sleep in Heavenly </w:t>
      </w:r>
      <w:r w:rsidR="00B96CFA">
        <w:t>Peace, make blankets</w:t>
      </w:r>
      <w:r w:rsidR="00CC74E0">
        <w:t xml:space="preserve">; </w:t>
      </w:r>
      <w:r w:rsidR="00B96CFA">
        <w:t>Mar</w:t>
      </w:r>
      <w:r w:rsidR="00CC74E0">
        <w:t xml:space="preserve"> 18, </w:t>
      </w:r>
      <w:r w:rsidR="000D6827">
        <w:t xml:space="preserve">finish blankets, plan for the rest of the school year. </w:t>
      </w:r>
      <w:r w:rsidR="00B90FCA">
        <w:t>In April, because the first Wednesday is during Holy Week, we will meet on the 3</w:t>
      </w:r>
      <w:r w:rsidR="00B90FCA" w:rsidRPr="00B90FCA">
        <w:rPr>
          <w:vertAlign w:val="superscript"/>
        </w:rPr>
        <w:t>rd</w:t>
      </w:r>
      <w:r w:rsidR="00B90FCA">
        <w:t xml:space="preserve"> and 5</w:t>
      </w:r>
      <w:r w:rsidR="00B90FCA" w:rsidRPr="00B90FCA">
        <w:rPr>
          <w:vertAlign w:val="superscript"/>
        </w:rPr>
        <w:t>th</w:t>
      </w:r>
      <w:r w:rsidR="00B90FCA">
        <w:t xml:space="preserve"> Wednesday</w:t>
      </w:r>
      <w:r w:rsidR="00CC74E0">
        <w:t>.</w:t>
      </w:r>
    </w:p>
    <w:p w14:paraId="1A79E771" w14:textId="77777777" w:rsidR="008A6A0B" w:rsidRDefault="008A6A0B" w:rsidP="008A6A0B">
      <w:pPr>
        <w:jc w:val="both"/>
        <w:rPr>
          <w:b/>
          <w:bCs/>
        </w:rPr>
      </w:pPr>
    </w:p>
    <w:p w14:paraId="250067A3" w14:textId="0BC0658C" w:rsidR="00F57632" w:rsidRDefault="00F57632" w:rsidP="00F57632">
      <w:r w:rsidRPr="008C2CAC">
        <w:rPr>
          <w:b/>
          <w:bCs/>
        </w:rPr>
        <w:t>Vestry</w:t>
      </w:r>
      <w:r w:rsidR="004C1F66">
        <w:rPr>
          <w:b/>
          <w:bCs/>
        </w:rPr>
        <w:t xml:space="preserve">: </w:t>
      </w:r>
      <w:r w:rsidR="004C1F66">
        <w:t xml:space="preserve">The next vestry meeting </w:t>
      </w:r>
      <w:r w:rsidR="00B90FCA">
        <w:t xml:space="preserve">is March 15, after the </w:t>
      </w:r>
      <w:r w:rsidR="001364A3">
        <w:t>potluck</w:t>
      </w:r>
      <w:r w:rsidR="004C1F66">
        <w:t>.</w:t>
      </w:r>
    </w:p>
    <w:p w14:paraId="5F12548E" w14:textId="77777777" w:rsidR="00A21470" w:rsidRDefault="00A21470" w:rsidP="00F57632"/>
    <w:p w14:paraId="3322ED75" w14:textId="46ECEFAD" w:rsidR="00C95636" w:rsidRDefault="00C95636" w:rsidP="00E129F3">
      <w:pPr>
        <w:jc w:val="center"/>
        <w:rPr>
          <w:b/>
          <w:bCs/>
        </w:rPr>
      </w:pPr>
      <w:r w:rsidRPr="00C95636">
        <w:rPr>
          <w:b/>
          <w:bCs/>
        </w:rPr>
        <w:t>Weekly events</w:t>
      </w:r>
    </w:p>
    <w:p w14:paraId="3A11D0C5" w14:textId="7F7B9E62" w:rsidR="00C95636" w:rsidRPr="000045B7" w:rsidRDefault="00C95636" w:rsidP="00C95636">
      <w:pPr>
        <w:rPr>
          <w:u w:val="single"/>
        </w:rPr>
      </w:pPr>
      <w:r>
        <w:rPr>
          <w:b/>
          <w:bCs/>
        </w:rPr>
        <w:t>Monday</w:t>
      </w:r>
      <w:r w:rsidR="00194A9A">
        <w:rPr>
          <w:b/>
          <w:bCs/>
        </w:rPr>
        <w:t>:</w:t>
      </w:r>
      <w:r>
        <w:rPr>
          <w:b/>
          <w:bCs/>
        </w:rPr>
        <w:t xml:space="preserve"> </w:t>
      </w:r>
      <w:r w:rsidRPr="00515CF3">
        <w:rPr>
          <w:b/>
          <w:bCs/>
        </w:rPr>
        <w:t>Mother Ramona’s office hours</w:t>
      </w:r>
      <w:r>
        <w:t>,</w:t>
      </w:r>
      <w:r w:rsidRPr="0005342A">
        <w:t xml:space="preserve"> 11am-</w:t>
      </w:r>
      <w:r w:rsidR="001228AE">
        <w:t>1</w:t>
      </w:r>
      <w:r w:rsidRPr="0005342A">
        <w:t xml:space="preserve">pm in the SDSU Student </w:t>
      </w:r>
      <w:r w:rsidRPr="008D5AC3">
        <w:t>Union</w:t>
      </w:r>
      <w:r w:rsidR="0099196A">
        <w:t xml:space="preserve"> </w:t>
      </w:r>
    </w:p>
    <w:p w14:paraId="454DE28E" w14:textId="77777777" w:rsidR="00E93216" w:rsidRDefault="00E93216" w:rsidP="00C95636">
      <w:pPr>
        <w:rPr>
          <w:b/>
          <w:bCs/>
        </w:rPr>
      </w:pPr>
    </w:p>
    <w:p w14:paraId="5882F313" w14:textId="5B757D1F" w:rsidR="00C95636" w:rsidRDefault="00C95636" w:rsidP="00C95636">
      <w:pPr>
        <w:rPr>
          <w:b/>
          <w:bCs/>
        </w:rPr>
      </w:pPr>
      <w:r>
        <w:rPr>
          <w:b/>
          <w:bCs/>
        </w:rPr>
        <w:t xml:space="preserve">Tuesday: </w:t>
      </w:r>
    </w:p>
    <w:p w14:paraId="32B4141E" w14:textId="1122097A" w:rsidR="00C95636" w:rsidRDefault="00C95636" w:rsidP="00C95636">
      <w:pPr>
        <w:sectPr w:rsidR="00C95636" w:rsidSect="00C95636">
          <w:type w:val="continuous"/>
          <w:pgSz w:w="12240" w:h="15840"/>
          <w:pgMar w:top="720" w:right="720" w:bottom="720" w:left="720" w:header="720" w:footer="720" w:gutter="0"/>
          <w:cols w:space="720"/>
          <w:docGrid w:linePitch="360"/>
        </w:sectPr>
      </w:pPr>
    </w:p>
    <w:p w14:paraId="4174922C" w14:textId="77777777" w:rsidR="00C95636" w:rsidRPr="00515CF3" w:rsidRDefault="00C95636" w:rsidP="00C95636">
      <w:pPr>
        <w:ind w:firstLine="720"/>
        <w:rPr>
          <w:b/>
          <w:bCs/>
        </w:rPr>
      </w:pPr>
      <w:r w:rsidRPr="00515CF3">
        <w:rPr>
          <w:b/>
          <w:bCs/>
        </w:rPr>
        <w:t>Mother Ramona’s office hours</w:t>
      </w:r>
    </w:p>
    <w:p w14:paraId="3431754F" w14:textId="77777777" w:rsidR="003D4EC2" w:rsidRDefault="003D4EC2" w:rsidP="003D4EC2">
      <w:pPr>
        <w:sectPr w:rsidR="003D4EC2" w:rsidSect="00661609">
          <w:type w:val="continuous"/>
          <w:pgSz w:w="12240" w:h="15840"/>
          <w:pgMar w:top="720" w:right="720" w:bottom="720" w:left="720" w:header="720" w:footer="720" w:gutter="0"/>
          <w:cols w:space="720"/>
          <w:docGrid w:linePitch="360"/>
        </w:sectPr>
      </w:pPr>
    </w:p>
    <w:p w14:paraId="30188291" w14:textId="65C30935" w:rsidR="00C95636" w:rsidRDefault="00C95636" w:rsidP="003D4EC2">
      <w:pPr>
        <w:ind w:left="720" w:firstLine="720"/>
      </w:pPr>
      <w:r>
        <w:t>1</w:t>
      </w:r>
      <w:r w:rsidR="00C079EE" w:rsidRPr="00302FC9">
        <w:rPr>
          <w:vertAlign w:val="superscript"/>
        </w:rPr>
        <w:t>st</w:t>
      </w:r>
      <w:r w:rsidR="00661609">
        <w:t xml:space="preserve">&amp; </w:t>
      </w:r>
      <w:r w:rsidR="00800095">
        <w:t>2</w:t>
      </w:r>
      <w:r w:rsidR="00800095" w:rsidRPr="00800095">
        <w:rPr>
          <w:vertAlign w:val="superscript"/>
        </w:rPr>
        <w:t>nd</w:t>
      </w:r>
      <w:r w:rsidR="00800095">
        <w:t xml:space="preserve"> </w:t>
      </w:r>
      <w:r w:rsidR="00041ACD">
        <w:t>Tues</w:t>
      </w:r>
      <w:r w:rsidR="00661609">
        <w:t>day</w:t>
      </w:r>
      <w:r w:rsidR="00DC1E34">
        <w:t xml:space="preserve">– </w:t>
      </w:r>
      <w:r w:rsidR="00277D56">
        <w:t>3</w:t>
      </w:r>
      <w:r w:rsidR="00DC1E34">
        <w:t>-</w:t>
      </w:r>
      <w:r w:rsidR="00277D56">
        <w:t>6</w:t>
      </w:r>
      <w:r w:rsidR="00DC1E34">
        <w:t>pm at Kool Beans</w:t>
      </w:r>
    </w:p>
    <w:p w14:paraId="3755D3B0" w14:textId="09ED39AA" w:rsidR="00C95636" w:rsidRDefault="00800095" w:rsidP="003D4EC2">
      <w:pPr>
        <w:ind w:left="720" w:firstLine="720"/>
      </w:pPr>
      <w:r>
        <w:t>3rd</w:t>
      </w:r>
      <w:r w:rsidR="00C95636">
        <w:t xml:space="preserve"> Tuesday – </w:t>
      </w:r>
      <w:r w:rsidR="002F04D8">
        <w:t>1-4</w:t>
      </w:r>
      <w:r w:rsidR="00C95636">
        <w:t xml:space="preserve">pm at </w:t>
      </w:r>
      <w:r w:rsidR="002F04D8">
        <w:t>Chocolatte</w:t>
      </w:r>
    </w:p>
    <w:p w14:paraId="72A6C6B3" w14:textId="2CBC8FB8" w:rsidR="00C95636" w:rsidRDefault="00E85722" w:rsidP="00C95636">
      <w:r>
        <w:t>4</w:t>
      </w:r>
      <w:r w:rsidRPr="00302FC9">
        <w:rPr>
          <w:vertAlign w:val="superscript"/>
        </w:rPr>
        <w:t>th</w:t>
      </w:r>
      <w:r w:rsidR="00C95636">
        <w:t xml:space="preserve"> Tuesday – 1-4pm at </w:t>
      </w:r>
      <w:r w:rsidR="00DF473B">
        <w:t>Cottonwood on Main</w:t>
      </w:r>
    </w:p>
    <w:p w14:paraId="0F58D0AC" w14:textId="03BAFAD3" w:rsidR="00C95636" w:rsidRPr="00DF473B" w:rsidRDefault="00DF473B" w:rsidP="00C95636">
      <w:pPr>
        <w:sectPr w:rsidR="00C95636" w:rsidRPr="00DF473B" w:rsidSect="003D4EC2">
          <w:type w:val="continuous"/>
          <w:pgSz w:w="12240" w:h="15840"/>
          <w:pgMar w:top="720" w:right="720" w:bottom="720" w:left="720" w:header="720" w:footer="720" w:gutter="0"/>
          <w:cols w:num="2" w:space="720"/>
          <w:docGrid w:linePitch="360"/>
        </w:sectPr>
      </w:pPr>
      <w:r>
        <w:t>5</w:t>
      </w:r>
      <w:r w:rsidR="00C95636" w:rsidRPr="00302FC9">
        <w:rPr>
          <w:vertAlign w:val="superscript"/>
        </w:rPr>
        <w:t>th</w:t>
      </w:r>
      <w:r w:rsidR="00C95636">
        <w:t xml:space="preserve"> Tuesday – </w:t>
      </w:r>
      <w:r w:rsidR="002F04D8">
        <w:t>11-2</w:t>
      </w:r>
      <w:r>
        <w:t xml:space="preserve"> at Mission Coffeehouse</w:t>
      </w:r>
    </w:p>
    <w:p w14:paraId="5D4A0889" w14:textId="4ECBE8F1" w:rsidR="00C95636" w:rsidRDefault="00C95636" w:rsidP="00C95636">
      <w:pPr>
        <w:ind w:firstLine="720"/>
      </w:pPr>
      <w:r w:rsidRPr="00515CF3">
        <w:rPr>
          <w:b/>
          <w:bCs/>
        </w:rPr>
        <w:t>Wine and Word</w:t>
      </w:r>
      <w:r>
        <w:t xml:space="preserve"> 7pm at Mosaic, Sunday text Bible study.</w:t>
      </w:r>
    </w:p>
    <w:p w14:paraId="221D5C95" w14:textId="77777777" w:rsidR="00E93216" w:rsidRDefault="00E93216" w:rsidP="00C95636">
      <w:pPr>
        <w:rPr>
          <w:b/>
          <w:bCs/>
        </w:rPr>
      </w:pPr>
    </w:p>
    <w:p w14:paraId="63B4CC3B" w14:textId="77777777" w:rsidR="003D4EC2" w:rsidRDefault="00D16CDD" w:rsidP="00C95636">
      <w:pPr>
        <w:rPr>
          <w:b/>
          <w:bCs/>
        </w:rPr>
      </w:pPr>
      <w:r>
        <w:rPr>
          <w:b/>
          <w:bCs/>
        </w:rPr>
        <w:t>Wednesday</w:t>
      </w:r>
      <w:r w:rsidR="00C95636">
        <w:rPr>
          <w:b/>
          <w:bCs/>
        </w:rPr>
        <w:t xml:space="preserve">: </w:t>
      </w:r>
    </w:p>
    <w:p w14:paraId="7C36567E" w14:textId="686E1F54" w:rsidR="00C95636" w:rsidRDefault="00C95636" w:rsidP="003D4EC2">
      <w:pPr>
        <w:ind w:firstLine="720"/>
        <w:sectPr w:rsidR="00C95636" w:rsidSect="00C95636">
          <w:type w:val="continuous"/>
          <w:pgSz w:w="12240" w:h="15840"/>
          <w:pgMar w:top="720" w:right="720" w:bottom="720" w:left="720" w:header="720" w:footer="720" w:gutter="0"/>
          <w:cols w:space="720"/>
          <w:docGrid w:linePitch="360"/>
        </w:sectPr>
      </w:pPr>
      <w:r w:rsidRPr="00515CF3">
        <w:rPr>
          <w:b/>
          <w:bCs/>
        </w:rPr>
        <w:t>Midweek worship</w:t>
      </w:r>
      <w:r>
        <w:t xml:space="preserve"> at 1:30pm</w:t>
      </w:r>
    </w:p>
    <w:p w14:paraId="4BA12119" w14:textId="0B7B089F" w:rsidR="00C95636" w:rsidRDefault="00C95636" w:rsidP="003D4EC2">
      <w:pPr>
        <w:ind w:left="720" w:firstLine="720"/>
      </w:pPr>
      <w:r>
        <w:t>1</w:t>
      </w:r>
      <w:r w:rsidRPr="004F52A6">
        <w:rPr>
          <w:vertAlign w:val="superscript"/>
        </w:rPr>
        <w:t>st</w:t>
      </w:r>
      <w:r>
        <w:t xml:space="preserve"> &amp; 5</w:t>
      </w:r>
      <w:r w:rsidRPr="004F52A6">
        <w:rPr>
          <w:vertAlign w:val="superscript"/>
        </w:rPr>
        <w:t>th</w:t>
      </w:r>
      <w:r>
        <w:t xml:space="preserve"> Wednesday: St Paul’s </w:t>
      </w:r>
    </w:p>
    <w:p w14:paraId="7F7FA9B3" w14:textId="6960F6D0" w:rsidR="00C95636" w:rsidRDefault="00C95636" w:rsidP="003D4EC2">
      <w:pPr>
        <w:ind w:left="720" w:firstLine="720"/>
      </w:pPr>
      <w:r>
        <w:t>2</w:t>
      </w:r>
      <w:r w:rsidRPr="004F52A6">
        <w:rPr>
          <w:vertAlign w:val="superscript"/>
        </w:rPr>
        <w:t>nd</w:t>
      </w:r>
      <w:r>
        <w:t xml:space="preserve"> Wed</w:t>
      </w:r>
      <w:r w:rsidR="003D4EC2">
        <w:t>nesday</w:t>
      </w:r>
      <w:r>
        <w:t>: Cottonwood</w:t>
      </w:r>
      <w:r w:rsidR="003D4EC2">
        <w:t xml:space="preserve"> on</w:t>
      </w:r>
      <w:r>
        <w:t xml:space="preserve"> Main </w:t>
      </w:r>
    </w:p>
    <w:p w14:paraId="5F9E2E43" w14:textId="77777777" w:rsidR="00C95636" w:rsidRDefault="00C95636" w:rsidP="00C95636">
      <w:r>
        <w:t>3</w:t>
      </w:r>
      <w:r w:rsidRPr="004F52A6">
        <w:rPr>
          <w:vertAlign w:val="superscript"/>
        </w:rPr>
        <w:t>rd</w:t>
      </w:r>
      <w:r>
        <w:t xml:space="preserve"> Wednesday: Edgewood Care Facility</w:t>
      </w:r>
    </w:p>
    <w:p w14:paraId="5261B274" w14:textId="77777777" w:rsidR="00C95636" w:rsidRPr="003D4EC2" w:rsidRDefault="00C95636" w:rsidP="00C95636">
      <w:r w:rsidRPr="003D4EC2">
        <w:t>4</w:t>
      </w:r>
      <w:r w:rsidRPr="003D4EC2">
        <w:rPr>
          <w:vertAlign w:val="superscript"/>
        </w:rPr>
        <w:t>th</w:t>
      </w:r>
      <w:r w:rsidRPr="003D4EC2">
        <w:t xml:space="preserve"> Wednesday: University Lutheran Center</w:t>
      </w:r>
    </w:p>
    <w:p w14:paraId="0907FE7C" w14:textId="77777777" w:rsidR="00C95636" w:rsidRPr="00C42A99" w:rsidRDefault="00C95636" w:rsidP="00C95636">
      <w:pPr>
        <w:rPr>
          <w:strike/>
        </w:rPr>
        <w:sectPr w:rsidR="00C95636" w:rsidRPr="00C42A99" w:rsidSect="00C95636">
          <w:type w:val="continuous"/>
          <w:pgSz w:w="12240" w:h="15840"/>
          <w:pgMar w:top="720" w:right="720" w:bottom="720" w:left="720" w:header="720" w:footer="720" w:gutter="0"/>
          <w:cols w:num="2" w:space="720"/>
          <w:docGrid w:linePitch="360"/>
        </w:sectPr>
      </w:pPr>
    </w:p>
    <w:p w14:paraId="0D99B781" w14:textId="0B2F8BA2" w:rsidR="00515CF3" w:rsidRPr="00515CF3" w:rsidRDefault="00AC0D3C" w:rsidP="006E2400">
      <w:r>
        <w:rPr>
          <w:b/>
          <w:bCs/>
        </w:rPr>
        <w:t xml:space="preserve">        </w:t>
      </w:r>
      <w:r w:rsidR="006D40AE">
        <w:rPr>
          <w:b/>
          <w:bCs/>
        </w:rPr>
        <w:tab/>
      </w:r>
      <w:r>
        <w:rPr>
          <w:b/>
          <w:bCs/>
        </w:rPr>
        <w:t xml:space="preserve"> </w:t>
      </w:r>
      <w:r w:rsidR="00515CF3">
        <w:rPr>
          <w:b/>
          <w:bCs/>
        </w:rPr>
        <w:t xml:space="preserve">Pub Theology </w:t>
      </w:r>
      <w:r w:rsidR="00515CF3" w:rsidRPr="00515CF3">
        <w:t>– 2</w:t>
      </w:r>
      <w:r w:rsidR="00515CF3" w:rsidRPr="00515CF3">
        <w:rPr>
          <w:vertAlign w:val="superscript"/>
        </w:rPr>
        <w:t>nd</w:t>
      </w:r>
      <w:r w:rsidR="00515CF3" w:rsidRPr="00515CF3">
        <w:t xml:space="preserve"> Wednesday </w:t>
      </w:r>
      <w:r w:rsidR="004C1F66">
        <w:t>7:</w:t>
      </w:r>
      <w:r w:rsidR="00777143">
        <w:t>00</w:t>
      </w:r>
      <w:r w:rsidR="00515CF3" w:rsidRPr="00515CF3">
        <w:t>pm at the Bank</w:t>
      </w:r>
    </w:p>
    <w:p w14:paraId="11665F62" w14:textId="77777777" w:rsidR="00E93216" w:rsidRDefault="00E93216" w:rsidP="006E2400">
      <w:pPr>
        <w:rPr>
          <w:b/>
          <w:bCs/>
        </w:rPr>
      </w:pPr>
    </w:p>
    <w:p w14:paraId="2FA04E3F" w14:textId="57F948B0" w:rsidR="00194A9A" w:rsidRDefault="00C95636" w:rsidP="006E2400">
      <w:r>
        <w:rPr>
          <w:b/>
          <w:bCs/>
        </w:rPr>
        <w:t xml:space="preserve">Sunday </w:t>
      </w:r>
      <w:r w:rsidRPr="00611ED1">
        <w:rPr>
          <w:u w:val="single"/>
        </w:rPr>
        <w:t>Coffee and refreshments</w:t>
      </w:r>
      <w:r>
        <w:t xml:space="preserve"> in Thor</w:t>
      </w:r>
      <w:r w:rsidR="00C75F66">
        <w:t>burn</w:t>
      </w:r>
      <w:r>
        <w:t xml:space="preserve"> Hall 2</w:t>
      </w:r>
      <w:r w:rsidRPr="00C515D6">
        <w:rPr>
          <w:vertAlign w:val="superscript"/>
        </w:rPr>
        <w:t>nd</w:t>
      </w:r>
      <w:r>
        <w:t>, 4</w:t>
      </w:r>
      <w:r w:rsidRPr="00C515D6">
        <w:rPr>
          <w:vertAlign w:val="superscript"/>
        </w:rPr>
        <w:t>th</w:t>
      </w:r>
      <w:r>
        <w:t xml:space="preserve">, and 5th Sunday. </w:t>
      </w:r>
    </w:p>
    <w:p w14:paraId="0BF54B68" w14:textId="511C5BD7" w:rsidR="00B81AD0" w:rsidRDefault="00C95636" w:rsidP="00361CBF">
      <w:pPr>
        <w:ind w:firstLine="720"/>
      </w:pPr>
      <w:r>
        <w:t>Pancake Breakfast 1</w:t>
      </w:r>
      <w:r w:rsidRPr="00B97E9B">
        <w:rPr>
          <w:vertAlign w:val="superscript"/>
        </w:rPr>
        <w:t>st</w:t>
      </w:r>
      <w:r>
        <w:t xml:space="preserve"> Sunday and Potluck 3</w:t>
      </w:r>
      <w:r w:rsidRPr="00A60FA0">
        <w:rPr>
          <w:vertAlign w:val="superscript"/>
        </w:rPr>
        <w:t>rd</w:t>
      </w:r>
      <w:r>
        <w:t xml:space="preserve"> Sunday. Everyone is welcome</w:t>
      </w:r>
      <w:r w:rsidR="00361CBF">
        <w:t>.</w:t>
      </w:r>
    </w:p>
    <w:sectPr w:rsidR="00B81AD0" w:rsidSect="000146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B838" w14:textId="77777777" w:rsidR="00484C47" w:rsidRDefault="00484C47" w:rsidP="00DD6BCB">
      <w:r>
        <w:separator/>
      </w:r>
    </w:p>
  </w:endnote>
  <w:endnote w:type="continuationSeparator" w:id="0">
    <w:p w14:paraId="6AAB4243" w14:textId="77777777" w:rsidR="00484C47" w:rsidRDefault="00484C47" w:rsidP="00DD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6A0" w14:textId="77777777" w:rsidR="003237AD" w:rsidRDefault="003237AD">
    <w:pPr>
      <w:pStyle w:val="Footer"/>
    </w:pPr>
    <w:r>
      <w:t xml:space="preserve">St Paul’s Episcopal Church </w:t>
    </w:r>
    <w:r>
      <w:ptab w:relativeTo="margin" w:alignment="center" w:leader="none"/>
    </w:r>
    <w:r>
      <w:ptab w:relativeTo="margin" w:alignment="right" w:leader="none"/>
    </w:r>
    <w:r>
      <w:t>Rooted in love.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A356" w14:textId="77777777" w:rsidR="00484C47" w:rsidRDefault="00484C47" w:rsidP="00DD6BCB">
      <w:r>
        <w:separator/>
      </w:r>
    </w:p>
  </w:footnote>
  <w:footnote w:type="continuationSeparator" w:id="0">
    <w:p w14:paraId="7BD4CCE7" w14:textId="77777777" w:rsidR="00484C47" w:rsidRDefault="00484C47" w:rsidP="00DD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2D2"/>
    <w:multiLevelType w:val="hybridMultilevel"/>
    <w:tmpl w:val="C76400DE"/>
    <w:lvl w:ilvl="0" w:tplc="7D6C379E">
      <w:start w:val="1"/>
      <w:numFmt w:val="decimal"/>
      <w:lvlText w:val="%1."/>
      <w:lvlJc w:val="left"/>
      <w:pPr>
        <w:ind w:left="363" w:hanging="220"/>
      </w:pPr>
      <w:rPr>
        <w:rFonts w:ascii="Tahoma" w:eastAsia="Tahoma" w:hAnsi="Tahoma" w:cs="Tahoma" w:hint="default"/>
        <w:b/>
        <w:bCs/>
        <w:i w:val="0"/>
        <w:iCs w:val="0"/>
        <w:spacing w:val="-1"/>
        <w:w w:val="85"/>
        <w:sz w:val="22"/>
        <w:szCs w:val="22"/>
        <w:lang w:val="en-US" w:eastAsia="en-US" w:bidi="ar-SA"/>
      </w:rPr>
    </w:lvl>
    <w:lvl w:ilvl="1" w:tplc="0AEC7A86">
      <w:numFmt w:val="bullet"/>
      <w:lvlText w:val="•"/>
      <w:lvlJc w:val="left"/>
      <w:pPr>
        <w:ind w:left="143" w:hanging="171"/>
      </w:pPr>
      <w:rPr>
        <w:rFonts w:ascii="Tahoma" w:eastAsia="Tahoma" w:hAnsi="Tahoma" w:cs="Tahoma" w:hint="default"/>
        <w:b w:val="0"/>
        <w:bCs w:val="0"/>
        <w:i w:val="0"/>
        <w:iCs w:val="0"/>
        <w:spacing w:val="0"/>
        <w:w w:val="128"/>
        <w:sz w:val="22"/>
        <w:szCs w:val="22"/>
        <w:lang w:val="en-US" w:eastAsia="en-US" w:bidi="ar-SA"/>
      </w:rPr>
    </w:lvl>
    <w:lvl w:ilvl="2" w:tplc="01265A52">
      <w:numFmt w:val="bullet"/>
      <w:lvlText w:val="•"/>
      <w:lvlJc w:val="left"/>
      <w:pPr>
        <w:ind w:left="1535" w:hanging="171"/>
      </w:pPr>
      <w:rPr>
        <w:rFonts w:hint="default"/>
        <w:lang w:val="en-US" w:eastAsia="en-US" w:bidi="ar-SA"/>
      </w:rPr>
    </w:lvl>
    <w:lvl w:ilvl="3" w:tplc="9342D506">
      <w:numFmt w:val="bullet"/>
      <w:lvlText w:val="•"/>
      <w:lvlJc w:val="left"/>
      <w:pPr>
        <w:ind w:left="2711" w:hanging="171"/>
      </w:pPr>
      <w:rPr>
        <w:rFonts w:hint="default"/>
        <w:lang w:val="en-US" w:eastAsia="en-US" w:bidi="ar-SA"/>
      </w:rPr>
    </w:lvl>
    <w:lvl w:ilvl="4" w:tplc="EBBAC112">
      <w:numFmt w:val="bullet"/>
      <w:lvlText w:val="•"/>
      <w:lvlJc w:val="left"/>
      <w:pPr>
        <w:ind w:left="3886" w:hanging="171"/>
      </w:pPr>
      <w:rPr>
        <w:rFonts w:hint="default"/>
        <w:lang w:val="en-US" w:eastAsia="en-US" w:bidi="ar-SA"/>
      </w:rPr>
    </w:lvl>
    <w:lvl w:ilvl="5" w:tplc="822E7F42">
      <w:numFmt w:val="bullet"/>
      <w:lvlText w:val="•"/>
      <w:lvlJc w:val="left"/>
      <w:pPr>
        <w:ind w:left="5062" w:hanging="171"/>
      </w:pPr>
      <w:rPr>
        <w:rFonts w:hint="default"/>
        <w:lang w:val="en-US" w:eastAsia="en-US" w:bidi="ar-SA"/>
      </w:rPr>
    </w:lvl>
    <w:lvl w:ilvl="6" w:tplc="A214797A">
      <w:numFmt w:val="bullet"/>
      <w:lvlText w:val="•"/>
      <w:lvlJc w:val="left"/>
      <w:pPr>
        <w:ind w:left="6237" w:hanging="171"/>
      </w:pPr>
      <w:rPr>
        <w:rFonts w:hint="default"/>
        <w:lang w:val="en-US" w:eastAsia="en-US" w:bidi="ar-SA"/>
      </w:rPr>
    </w:lvl>
    <w:lvl w:ilvl="7" w:tplc="C49C397A">
      <w:numFmt w:val="bullet"/>
      <w:lvlText w:val="•"/>
      <w:lvlJc w:val="left"/>
      <w:pPr>
        <w:ind w:left="7413" w:hanging="171"/>
      </w:pPr>
      <w:rPr>
        <w:rFonts w:hint="default"/>
        <w:lang w:val="en-US" w:eastAsia="en-US" w:bidi="ar-SA"/>
      </w:rPr>
    </w:lvl>
    <w:lvl w:ilvl="8" w:tplc="730865F4">
      <w:numFmt w:val="bullet"/>
      <w:lvlText w:val="•"/>
      <w:lvlJc w:val="left"/>
      <w:pPr>
        <w:ind w:left="8588" w:hanging="171"/>
      </w:pPr>
      <w:rPr>
        <w:rFonts w:hint="default"/>
        <w:lang w:val="en-US" w:eastAsia="en-US" w:bidi="ar-SA"/>
      </w:rPr>
    </w:lvl>
  </w:abstractNum>
  <w:num w:numId="1" w16cid:durableId="74922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F"/>
    <w:rsid w:val="00000908"/>
    <w:rsid w:val="000045B7"/>
    <w:rsid w:val="000107AE"/>
    <w:rsid w:val="000121A3"/>
    <w:rsid w:val="0001298E"/>
    <w:rsid w:val="00014160"/>
    <w:rsid w:val="000146C4"/>
    <w:rsid w:val="0002396C"/>
    <w:rsid w:val="000241F7"/>
    <w:rsid w:val="00036323"/>
    <w:rsid w:val="000407E7"/>
    <w:rsid w:val="00041ACD"/>
    <w:rsid w:val="00043398"/>
    <w:rsid w:val="00046C79"/>
    <w:rsid w:val="0005342A"/>
    <w:rsid w:val="000546FF"/>
    <w:rsid w:val="00055D54"/>
    <w:rsid w:val="00075549"/>
    <w:rsid w:val="00076F19"/>
    <w:rsid w:val="00086A18"/>
    <w:rsid w:val="00093831"/>
    <w:rsid w:val="0009443E"/>
    <w:rsid w:val="00096E86"/>
    <w:rsid w:val="000B3B17"/>
    <w:rsid w:val="000B6128"/>
    <w:rsid w:val="000C2E22"/>
    <w:rsid w:val="000C4B2A"/>
    <w:rsid w:val="000D6827"/>
    <w:rsid w:val="000D69E3"/>
    <w:rsid w:val="000E2545"/>
    <w:rsid w:val="000E6558"/>
    <w:rsid w:val="000F310B"/>
    <w:rsid w:val="000F4268"/>
    <w:rsid w:val="000F5653"/>
    <w:rsid w:val="00100071"/>
    <w:rsid w:val="0010599D"/>
    <w:rsid w:val="001064B2"/>
    <w:rsid w:val="00111639"/>
    <w:rsid w:val="001202B8"/>
    <w:rsid w:val="001215F5"/>
    <w:rsid w:val="001228AE"/>
    <w:rsid w:val="00122A0C"/>
    <w:rsid w:val="00133B05"/>
    <w:rsid w:val="001364A3"/>
    <w:rsid w:val="001432F8"/>
    <w:rsid w:val="001612F0"/>
    <w:rsid w:val="00167507"/>
    <w:rsid w:val="0018056B"/>
    <w:rsid w:val="00182BC5"/>
    <w:rsid w:val="00185494"/>
    <w:rsid w:val="001865FB"/>
    <w:rsid w:val="00194A9A"/>
    <w:rsid w:val="001979FD"/>
    <w:rsid w:val="001A03D8"/>
    <w:rsid w:val="001A0DBE"/>
    <w:rsid w:val="001A6EDC"/>
    <w:rsid w:val="001B6A29"/>
    <w:rsid w:val="001C41FD"/>
    <w:rsid w:val="001C5EA9"/>
    <w:rsid w:val="001E2A00"/>
    <w:rsid w:val="001E2A5A"/>
    <w:rsid w:val="001E32E8"/>
    <w:rsid w:val="001E3894"/>
    <w:rsid w:val="001E5073"/>
    <w:rsid w:val="001F25C6"/>
    <w:rsid w:val="001F35C5"/>
    <w:rsid w:val="002027FA"/>
    <w:rsid w:val="00210385"/>
    <w:rsid w:val="00213541"/>
    <w:rsid w:val="002208E4"/>
    <w:rsid w:val="002260CC"/>
    <w:rsid w:val="002260F4"/>
    <w:rsid w:val="00227695"/>
    <w:rsid w:val="0023093C"/>
    <w:rsid w:val="00233B07"/>
    <w:rsid w:val="00233C69"/>
    <w:rsid w:val="00234EFA"/>
    <w:rsid w:val="002361E1"/>
    <w:rsid w:val="00236BD7"/>
    <w:rsid w:val="00237359"/>
    <w:rsid w:val="00240FAE"/>
    <w:rsid w:val="002455FC"/>
    <w:rsid w:val="00251032"/>
    <w:rsid w:val="00261EDA"/>
    <w:rsid w:val="00264404"/>
    <w:rsid w:val="00264BFD"/>
    <w:rsid w:val="00273228"/>
    <w:rsid w:val="00275505"/>
    <w:rsid w:val="00275F4A"/>
    <w:rsid w:val="00277D56"/>
    <w:rsid w:val="00282022"/>
    <w:rsid w:val="002836E7"/>
    <w:rsid w:val="0029787C"/>
    <w:rsid w:val="00297E9B"/>
    <w:rsid w:val="002B2051"/>
    <w:rsid w:val="002B47CA"/>
    <w:rsid w:val="002B501D"/>
    <w:rsid w:val="002C58C6"/>
    <w:rsid w:val="002D1011"/>
    <w:rsid w:val="002E101B"/>
    <w:rsid w:val="002E3B6A"/>
    <w:rsid w:val="002E4083"/>
    <w:rsid w:val="002F04D8"/>
    <w:rsid w:val="002F3DB6"/>
    <w:rsid w:val="002F5E04"/>
    <w:rsid w:val="00302FC9"/>
    <w:rsid w:val="00305C4A"/>
    <w:rsid w:val="00307262"/>
    <w:rsid w:val="0031540C"/>
    <w:rsid w:val="00316331"/>
    <w:rsid w:val="00320A71"/>
    <w:rsid w:val="003211DD"/>
    <w:rsid w:val="003237AD"/>
    <w:rsid w:val="0032407C"/>
    <w:rsid w:val="003309E2"/>
    <w:rsid w:val="00335364"/>
    <w:rsid w:val="003444A6"/>
    <w:rsid w:val="0035316D"/>
    <w:rsid w:val="00361CBF"/>
    <w:rsid w:val="00364DD0"/>
    <w:rsid w:val="00365D2C"/>
    <w:rsid w:val="0037563D"/>
    <w:rsid w:val="00383402"/>
    <w:rsid w:val="00387BB4"/>
    <w:rsid w:val="00396C54"/>
    <w:rsid w:val="003A38E7"/>
    <w:rsid w:val="003A7852"/>
    <w:rsid w:val="003C1BBC"/>
    <w:rsid w:val="003C37A6"/>
    <w:rsid w:val="003D1EC8"/>
    <w:rsid w:val="003D4EC2"/>
    <w:rsid w:val="003D76A0"/>
    <w:rsid w:val="003E5474"/>
    <w:rsid w:val="003F2152"/>
    <w:rsid w:val="003F40DA"/>
    <w:rsid w:val="004058BB"/>
    <w:rsid w:val="004104A1"/>
    <w:rsid w:val="00411338"/>
    <w:rsid w:val="00425BAC"/>
    <w:rsid w:val="004269BF"/>
    <w:rsid w:val="00427B2C"/>
    <w:rsid w:val="00432E71"/>
    <w:rsid w:val="00434B44"/>
    <w:rsid w:val="00437036"/>
    <w:rsid w:val="00440CD4"/>
    <w:rsid w:val="00442AA5"/>
    <w:rsid w:val="00456859"/>
    <w:rsid w:val="00471A23"/>
    <w:rsid w:val="00474157"/>
    <w:rsid w:val="00475935"/>
    <w:rsid w:val="00475CED"/>
    <w:rsid w:val="004766D1"/>
    <w:rsid w:val="00482ACE"/>
    <w:rsid w:val="00484C47"/>
    <w:rsid w:val="004872A0"/>
    <w:rsid w:val="00493471"/>
    <w:rsid w:val="004A4975"/>
    <w:rsid w:val="004B4668"/>
    <w:rsid w:val="004C1F66"/>
    <w:rsid w:val="004D36A9"/>
    <w:rsid w:val="004E2A41"/>
    <w:rsid w:val="004E687C"/>
    <w:rsid w:val="004E6D44"/>
    <w:rsid w:val="004F52A6"/>
    <w:rsid w:val="00502CA4"/>
    <w:rsid w:val="005043CB"/>
    <w:rsid w:val="00515CF3"/>
    <w:rsid w:val="0052436D"/>
    <w:rsid w:val="00537B1C"/>
    <w:rsid w:val="00537E4F"/>
    <w:rsid w:val="00540A01"/>
    <w:rsid w:val="00543955"/>
    <w:rsid w:val="00544AF4"/>
    <w:rsid w:val="00544B78"/>
    <w:rsid w:val="005474D5"/>
    <w:rsid w:val="005507AA"/>
    <w:rsid w:val="00565502"/>
    <w:rsid w:val="00566A86"/>
    <w:rsid w:val="005674C6"/>
    <w:rsid w:val="00571897"/>
    <w:rsid w:val="00573530"/>
    <w:rsid w:val="00577AD1"/>
    <w:rsid w:val="0058199B"/>
    <w:rsid w:val="00581D6A"/>
    <w:rsid w:val="0058498C"/>
    <w:rsid w:val="005930A9"/>
    <w:rsid w:val="0059467D"/>
    <w:rsid w:val="0059591D"/>
    <w:rsid w:val="005974F1"/>
    <w:rsid w:val="005A2318"/>
    <w:rsid w:val="005B41B1"/>
    <w:rsid w:val="005B6ED2"/>
    <w:rsid w:val="005C0F92"/>
    <w:rsid w:val="005C2A01"/>
    <w:rsid w:val="005C2EBC"/>
    <w:rsid w:val="005C65FB"/>
    <w:rsid w:val="005C79F0"/>
    <w:rsid w:val="005D2B9E"/>
    <w:rsid w:val="005D3528"/>
    <w:rsid w:val="005D3714"/>
    <w:rsid w:val="005D49C1"/>
    <w:rsid w:val="005D6A13"/>
    <w:rsid w:val="005E06B3"/>
    <w:rsid w:val="005E13C6"/>
    <w:rsid w:val="005E17E1"/>
    <w:rsid w:val="005E40E7"/>
    <w:rsid w:val="005F3806"/>
    <w:rsid w:val="005F489A"/>
    <w:rsid w:val="005F7D0B"/>
    <w:rsid w:val="00602DA4"/>
    <w:rsid w:val="006034EE"/>
    <w:rsid w:val="00611ED1"/>
    <w:rsid w:val="0062039E"/>
    <w:rsid w:val="00625A5D"/>
    <w:rsid w:val="00631552"/>
    <w:rsid w:val="00636262"/>
    <w:rsid w:val="0064301F"/>
    <w:rsid w:val="00646568"/>
    <w:rsid w:val="006507EF"/>
    <w:rsid w:val="006528A0"/>
    <w:rsid w:val="0065350A"/>
    <w:rsid w:val="00657642"/>
    <w:rsid w:val="0065784C"/>
    <w:rsid w:val="00661609"/>
    <w:rsid w:val="006621A8"/>
    <w:rsid w:val="00673856"/>
    <w:rsid w:val="0068312F"/>
    <w:rsid w:val="00683492"/>
    <w:rsid w:val="00697470"/>
    <w:rsid w:val="006A054F"/>
    <w:rsid w:val="006A0F99"/>
    <w:rsid w:val="006A5E68"/>
    <w:rsid w:val="006B5431"/>
    <w:rsid w:val="006B688C"/>
    <w:rsid w:val="006C786D"/>
    <w:rsid w:val="006D0E01"/>
    <w:rsid w:val="006D165F"/>
    <w:rsid w:val="006D1B4D"/>
    <w:rsid w:val="006D40AE"/>
    <w:rsid w:val="006D480B"/>
    <w:rsid w:val="006D5768"/>
    <w:rsid w:val="006E18F6"/>
    <w:rsid w:val="006E2400"/>
    <w:rsid w:val="006E42DC"/>
    <w:rsid w:val="006E4327"/>
    <w:rsid w:val="006E4C1D"/>
    <w:rsid w:val="006E7263"/>
    <w:rsid w:val="006E7EB9"/>
    <w:rsid w:val="00714608"/>
    <w:rsid w:val="00726196"/>
    <w:rsid w:val="00730907"/>
    <w:rsid w:val="00732D26"/>
    <w:rsid w:val="00733E75"/>
    <w:rsid w:val="007354F3"/>
    <w:rsid w:val="00754361"/>
    <w:rsid w:val="00763385"/>
    <w:rsid w:val="00773809"/>
    <w:rsid w:val="00775E96"/>
    <w:rsid w:val="00777143"/>
    <w:rsid w:val="00793A12"/>
    <w:rsid w:val="007944CD"/>
    <w:rsid w:val="007A0449"/>
    <w:rsid w:val="007A10F8"/>
    <w:rsid w:val="007A1DDB"/>
    <w:rsid w:val="007A2EC0"/>
    <w:rsid w:val="007A4604"/>
    <w:rsid w:val="007B5B5C"/>
    <w:rsid w:val="007C2C60"/>
    <w:rsid w:val="007C45D6"/>
    <w:rsid w:val="007C4F70"/>
    <w:rsid w:val="007C66AE"/>
    <w:rsid w:val="007E3990"/>
    <w:rsid w:val="007E521F"/>
    <w:rsid w:val="007E5F68"/>
    <w:rsid w:val="007E7039"/>
    <w:rsid w:val="007F2FB0"/>
    <w:rsid w:val="007F5ACC"/>
    <w:rsid w:val="00800095"/>
    <w:rsid w:val="00806099"/>
    <w:rsid w:val="008103D3"/>
    <w:rsid w:val="00812B11"/>
    <w:rsid w:val="008139CF"/>
    <w:rsid w:val="00813C34"/>
    <w:rsid w:val="00830813"/>
    <w:rsid w:val="0084055F"/>
    <w:rsid w:val="0084139B"/>
    <w:rsid w:val="0085477E"/>
    <w:rsid w:val="0086371F"/>
    <w:rsid w:val="0086569D"/>
    <w:rsid w:val="0086581D"/>
    <w:rsid w:val="0086593B"/>
    <w:rsid w:val="00874AE5"/>
    <w:rsid w:val="00896C1D"/>
    <w:rsid w:val="008A2CAC"/>
    <w:rsid w:val="008A6A0B"/>
    <w:rsid w:val="008A7A9B"/>
    <w:rsid w:val="008A7EF3"/>
    <w:rsid w:val="008B2077"/>
    <w:rsid w:val="008B437D"/>
    <w:rsid w:val="008B700D"/>
    <w:rsid w:val="008C0E45"/>
    <w:rsid w:val="008C1642"/>
    <w:rsid w:val="008C2CAC"/>
    <w:rsid w:val="008C2E43"/>
    <w:rsid w:val="008C4537"/>
    <w:rsid w:val="008C45A6"/>
    <w:rsid w:val="008C57C1"/>
    <w:rsid w:val="008D5AC3"/>
    <w:rsid w:val="008D75A5"/>
    <w:rsid w:val="008D7FB0"/>
    <w:rsid w:val="008E4164"/>
    <w:rsid w:val="008E62FE"/>
    <w:rsid w:val="008E651C"/>
    <w:rsid w:val="008F4D6B"/>
    <w:rsid w:val="00900113"/>
    <w:rsid w:val="009001BB"/>
    <w:rsid w:val="00900B92"/>
    <w:rsid w:val="0090211C"/>
    <w:rsid w:val="00915D4A"/>
    <w:rsid w:val="00915FCF"/>
    <w:rsid w:val="009209F0"/>
    <w:rsid w:val="0093089A"/>
    <w:rsid w:val="009331DE"/>
    <w:rsid w:val="00934B5E"/>
    <w:rsid w:val="009378B0"/>
    <w:rsid w:val="00943AC2"/>
    <w:rsid w:val="00946D63"/>
    <w:rsid w:val="009505EF"/>
    <w:rsid w:val="00950B49"/>
    <w:rsid w:val="00960172"/>
    <w:rsid w:val="00962C72"/>
    <w:rsid w:val="00964FB8"/>
    <w:rsid w:val="00977865"/>
    <w:rsid w:val="0098027B"/>
    <w:rsid w:val="00980AD4"/>
    <w:rsid w:val="009811AA"/>
    <w:rsid w:val="00983077"/>
    <w:rsid w:val="00985469"/>
    <w:rsid w:val="00985C3B"/>
    <w:rsid w:val="0099196A"/>
    <w:rsid w:val="00996B3F"/>
    <w:rsid w:val="00997F3E"/>
    <w:rsid w:val="009A012E"/>
    <w:rsid w:val="009B1669"/>
    <w:rsid w:val="009D252B"/>
    <w:rsid w:val="009D4E5F"/>
    <w:rsid w:val="009E2E91"/>
    <w:rsid w:val="009E353D"/>
    <w:rsid w:val="009F310C"/>
    <w:rsid w:val="009F50F9"/>
    <w:rsid w:val="00A04C94"/>
    <w:rsid w:val="00A21470"/>
    <w:rsid w:val="00A26FCE"/>
    <w:rsid w:val="00A52CE7"/>
    <w:rsid w:val="00A53C9F"/>
    <w:rsid w:val="00A54361"/>
    <w:rsid w:val="00A54479"/>
    <w:rsid w:val="00A60EC1"/>
    <w:rsid w:val="00A60FA0"/>
    <w:rsid w:val="00A6535F"/>
    <w:rsid w:val="00A66E2F"/>
    <w:rsid w:val="00A72914"/>
    <w:rsid w:val="00A75DA8"/>
    <w:rsid w:val="00A80510"/>
    <w:rsid w:val="00A80733"/>
    <w:rsid w:val="00A8167A"/>
    <w:rsid w:val="00A86C60"/>
    <w:rsid w:val="00AA759B"/>
    <w:rsid w:val="00AB5F46"/>
    <w:rsid w:val="00AC0D3C"/>
    <w:rsid w:val="00AC7DE0"/>
    <w:rsid w:val="00AD00D0"/>
    <w:rsid w:val="00AE1D6C"/>
    <w:rsid w:val="00AF1045"/>
    <w:rsid w:val="00AF7802"/>
    <w:rsid w:val="00B01963"/>
    <w:rsid w:val="00B01BC0"/>
    <w:rsid w:val="00B0389C"/>
    <w:rsid w:val="00B0424C"/>
    <w:rsid w:val="00B055FC"/>
    <w:rsid w:val="00B16272"/>
    <w:rsid w:val="00B357B0"/>
    <w:rsid w:val="00B36138"/>
    <w:rsid w:val="00B400DE"/>
    <w:rsid w:val="00B41D38"/>
    <w:rsid w:val="00B46920"/>
    <w:rsid w:val="00B55715"/>
    <w:rsid w:val="00B63ACD"/>
    <w:rsid w:val="00B65A2F"/>
    <w:rsid w:val="00B71A9C"/>
    <w:rsid w:val="00B72F92"/>
    <w:rsid w:val="00B753D6"/>
    <w:rsid w:val="00B81AD0"/>
    <w:rsid w:val="00B90FCA"/>
    <w:rsid w:val="00B94FBA"/>
    <w:rsid w:val="00B96CFA"/>
    <w:rsid w:val="00B97442"/>
    <w:rsid w:val="00B9748F"/>
    <w:rsid w:val="00B975D3"/>
    <w:rsid w:val="00B97BC7"/>
    <w:rsid w:val="00B97E9B"/>
    <w:rsid w:val="00BA63EC"/>
    <w:rsid w:val="00BC67F3"/>
    <w:rsid w:val="00BC68BF"/>
    <w:rsid w:val="00BD0A59"/>
    <w:rsid w:val="00BE17B1"/>
    <w:rsid w:val="00BE37AF"/>
    <w:rsid w:val="00BE6533"/>
    <w:rsid w:val="00BE67E2"/>
    <w:rsid w:val="00BF1E4F"/>
    <w:rsid w:val="00BF5313"/>
    <w:rsid w:val="00BF575C"/>
    <w:rsid w:val="00BF711B"/>
    <w:rsid w:val="00C062B4"/>
    <w:rsid w:val="00C079EE"/>
    <w:rsid w:val="00C1053F"/>
    <w:rsid w:val="00C2303E"/>
    <w:rsid w:val="00C26992"/>
    <w:rsid w:val="00C3550C"/>
    <w:rsid w:val="00C40300"/>
    <w:rsid w:val="00C409BD"/>
    <w:rsid w:val="00C42A99"/>
    <w:rsid w:val="00C44CE7"/>
    <w:rsid w:val="00C4739A"/>
    <w:rsid w:val="00C515D6"/>
    <w:rsid w:val="00C51D88"/>
    <w:rsid w:val="00C62415"/>
    <w:rsid w:val="00C6298E"/>
    <w:rsid w:val="00C75F66"/>
    <w:rsid w:val="00C854E7"/>
    <w:rsid w:val="00C8725E"/>
    <w:rsid w:val="00C87CD5"/>
    <w:rsid w:val="00C9007E"/>
    <w:rsid w:val="00C909E1"/>
    <w:rsid w:val="00C919F8"/>
    <w:rsid w:val="00C95636"/>
    <w:rsid w:val="00C95C52"/>
    <w:rsid w:val="00CA209B"/>
    <w:rsid w:val="00CA4526"/>
    <w:rsid w:val="00CA620C"/>
    <w:rsid w:val="00CA66FA"/>
    <w:rsid w:val="00CA7338"/>
    <w:rsid w:val="00CB2C03"/>
    <w:rsid w:val="00CB4A41"/>
    <w:rsid w:val="00CB4CA6"/>
    <w:rsid w:val="00CB60A7"/>
    <w:rsid w:val="00CC2AE2"/>
    <w:rsid w:val="00CC55F0"/>
    <w:rsid w:val="00CC74E0"/>
    <w:rsid w:val="00CD1C3F"/>
    <w:rsid w:val="00CD2180"/>
    <w:rsid w:val="00CD35C1"/>
    <w:rsid w:val="00CD7B49"/>
    <w:rsid w:val="00CE5C11"/>
    <w:rsid w:val="00CF6A92"/>
    <w:rsid w:val="00D0403C"/>
    <w:rsid w:val="00D07113"/>
    <w:rsid w:val="00D07AF0"/>
    <w:rsid w:val="00D1547F"/>
    <w:rsid w:val="00D164F3"/>
    <w:rsid w:val="00D16CDD"/>
    <w:rsid w:val="00D2155A"/>
    <w:rsid w:val="00D256BC"/>
    <w:rsid w:val="00D26227"/>
    <w:rsid w:val="00D31AE7"/>
    <w:rsid w:val="00D31C54"/>
    <w:rsid w:val="00D33BC0"/>
    <w:rsid w:val="00D3615C"/>
    <w:rsid w:val="00D50A15"/>
    <w:rsid w:val="00D52790"/>
    <w:rsid w:val="00D56B5C"/>
    <w:rsid w:val="00D6008C"/>
    <w:rsid w:val="00D65C3D"/>
    <w:rsid w:val="00D66261"/>
    <w:rsid w:val="00D84FB2"/>
    <w:rsid w:val="00D85977"/>
    <w:rsid w:val="00D91305"/>
    <w:rsid w:val="00D92DDD"/>
    <w:rsid w:val="00D938C0"/>
    <w:rsid w:val="00D955F7"/>
    <w:rsid w:val="00DA4A8E"/>
    <w:rsid w:val="00DA5575"/>
    <w:rsid w:val="00DC1E34"/>
    <w:rsid w:val="00DC40DF"/>
    <w:rsid w:val="00DD0F5F"/>
    <w:rsid w:val="00DD48A7"/>
    <w:rsid w:val="00DD6BCB"/>
    <w:rsid w:val="00DE3A0C"/>
    <w:rsid w:val="00DE3F4B"/>
    <w:rsid w:val="00DF473B"/>
    <w:rsid w:val="00DF5DA7"/>
    <w:rsid w:val="00DF797F"/>
    <w:rsid w:val="00E01CFD"/>
    <w:rsid w:val="00E032A4"/>
    <w:rsid w:val="00E04118"/>
    <w:rsid w:val="00E1201D"/>
    <w:rsid w:val="00E129F3"/>
    <w:rsid w:val="00E274EA"/>
    <w:rsid w:val="00E31289"/>
    <w:rsid w:val="00E318D0"/>
    <w:rsid w:val="00E34700"/>
    <w:rsid w:val="00E371B4"/>
    <w:rsid w:val="00E377CA"/>
    <w:rsid w:val="00E4122E"/>
    <w:rsid w:val="00E43CB1"/>
    <w:rsid w:val="00E4741C"/>
    <w:rsid w:val="00E574BF"/>
    <w:rsid w:val="00E6082D"/>
    <w:rsid w:val="00E6480D"/>
    <w:rsid w:val="00E64F81"/>
    <w:rsid w:val="00E65531"/>
    <w:rsid w:val="00E65707"/>
    <w:rsid w:val="00E673F0"/>
    <w:rsid w:val="00E72649"/>
    <w:rsid w:val="00E76B85"/>
    <w:rsid w:val="00E805D3"/>
    <w:rsid w:val="00E820B7"/>
    <w:rsid w:val="00E82E85"/>
    <w:rsid w:val="00E83CEF"/>
    <w:rsid w:val="00E85722"/>
    <w:rsid w:val="00E93216"/>
    <w:rsid w:val="00E9456C"/>
    <w:rsid w:val="00EA2B96"/>
    <w:rsid w:val="00EA451F"/>
    <w:rsid w:val="00EA69FA"/>
    <w:rsid w:val="00EB12EC"/>
    <w:rsid w:val="00EB2954"/>
    <w:rsid w:val="00EB42BA"/>
    <w:rsid w:val="00EB5583"/>
    <w:rsid w:val="00EB7E67"/>
    <w:rsid w:val="00EC25AF"/>
    <w:rsid w:val="00EC340D"/>
    <w:rsid w:val="00EC341B"/>
    <w:rsid w:val="00EC5AEE"/>
    <w:rsid w:val="00EC7550"/>
    <w:rsid w:val="00ED1CD5"/>
    <w:rsid w:val="00ED27B2"/>
    <w:rsid w:val="00ED3701"/>
    <w:rsid w:val="00ED78BF"/>
    <w:rsid w:val="00EE52B8"/>
    <w:rsid w:val="00EF2F64"/>
    <w:rsid w:val="00F0123D"/>
    <w:rsid w:val="00F028B4"/>
    <w:rsid w:val="00F160DF"/>
    <w:rsid w:val="00F213A6"/>
    <w:rsid w:val="00F2281B"/>
    <w:rsid w:val="00F26961"/>
    <w:rsid w:val="00F30804"/>
    <w:rsid w:val="00F34D90"/>
    <w:rsid w:val="00F375FD"/>
    <w:rsid w:val="00F417BF"/>
    <w:rsid w:val="00F51624"/>
    <w:rsid w:val="00F52305"/>
    <w:rsid w:val="00F5518B"/>
    <w:rsid w:val="00F56736"/>
    <w:rsid w:val="00F57632"/>
    <w:rsid w:val="00F61B8F"/>
    <w:rsid w:val="00F6757B"/>
    <w:rsid w:val="00F70536"/>
    <w:rsid w:val="00F74CC2"/>
    <w:rsid w:val="00F77C57"/>
    <w:rsid w:val="00F86E40"/>
    <w:rsid w:val="00F9714E"/>
    <w:rsid w:val="00FA0DA5"/>
    <w:rsid w:val="00FA2D75"/>
    <w:rsid w:val="00FA5857"/>
    <w:rsid w:val="00FA5F0A"/>
    <w:rsid w:val="00FB2410"/>
    <w:rsid w:val="00FB50C5"/>
    <w:rsid w:val="00FC4CEF"/>
    <w:rsid w:val="00FC6FA5"/>
    <w:rsid w:val="00FC79FE"/>
    <w:rsid w:val="00FD4061"/>
    <w:rsid w:val="00FD4FDB"/>
    <w:rsid w:val="00FE0CFD"/>
    <w:rsid w:val="00FE5115"/>
    <w:rsid w:val="00FE5D75"/>
    <w:rsid w:val="00FE6F97"/>
    <w:rsid w:val="00FE7B20"/>
    <w:rsid w:val="00FF40F4"/>
    <w:rsid w:val="00FF5059"/>
    <w:rsid w:val="00FF5DDC"/>
    <w:rsid w:val="00FF6E92"/>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9BB"/>
  <w15:chartTrackingRefBased/>
  <w15:docId w15:val="{6327D9F5-9A63-4DAF-A5AF-59E2904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AF"/>
    <w:rPr>
      <w:rFonts w:eastAsiaTheme="majorEastAsia" w:cstheme="majorBidi"/>
      <w:color w:val="272727" w:themeColor="text1" w:themeTint="D8"/>
    </w:rPr>
  </w:style>
  <w:style w:type="paragraph" w:styleId="Title">
    <w:name w:val="Title"/>
    <w:basedOn w:val="Normal"/>
    <w:next w:val="Normal"/>
    <w:link w:val="TitleChar"/>
    <w:uiPriority w:val="10"/>
    <w:qFormat/>
    <w:rsid w:val="00EC2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5AF"/>
    <w:rPr>
      <w:i/>
      <w:iCs/>
      <w:color w:val="404040" w:themeColor="text1" w:themeTint="BF"/>
    </w:rPr>
  </w:style>
  <w:style w:type="paragraph" w:styleId="ListParagraph">
    <w:name w:val="List Paragraph"/>
    <w:basedOn w:val="Normal"/>
    <w:uiPriority w:val="1"/>
    <w:qFormat/>
    <w:rsid w:val="00EC25AF"/>
    <w:pPr>
      <w:ind w:left="720"/>
      <w:contextualSpacing/>
    </w:pPr>
  </w:style>
  <w:style w:type="character" w:styleId="IntenseEmphasis">
    <w:name w:val="Intense Emphasis"/>
    <w:basedOn w:val="DefaultParagraphFont"/>
    <w:uiPriority w:val="21"/>
    <w:qFormat/>
    <w:rsid w:val="00EC25AF"/>
    <w:rPr>
      <w:i/>
      <w:iCs/>
      <w:color w:val="0F4761" w:themeColor="accent1" w:themeShade="BF"/>
    </w:rPr>
  </w:style>
  <w:style w:type="paragraph" w:styleId="IntenseQuote">
    <w:name w:val="Intense Quote"/>
    <w:basedOn w:val="Normal"/>
    <w:next w:val="Normal"/>
    <w:link w:val="IntenseQuoteChar"/>
    <w:uiPriority w:val="30"/>
    <w:qFormat/>
    <w:rsid w:val="00EC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AF"/>
    <w:rPr>
      <w:i/>
      <w:iCs/>
      <w:color w:val="0F4761" w:themeColor="accent1" w:themeShade="BF"/>
    </w:rPr>
  </w:style>
  <w:style w:type="character" w:styleId="IntenseReference">
    <w:name w:val="Intense Reference"/>
    <w:basedOn w:val="DefaultParagraphFont"/>
    <w:uiPriority w:val="32"/>
    <w:qFormat/>
    <w:rsid w:val="00EC25AF"/>
    <w:rPr>
      <w:b/>
      <w:bCs/>
      <w:smallCaps/>
      <w:color w:val="0F4761" w:themeColor="accent1" w:themeShade="BF"/>
      <w:spacing w:val="5"/>
    </w:rPr>
  </w:style>
  <w:style w:type="character" w:styleId="Hyperlink">
    <w:name w:val="Hyperlink"/>
    <w:basedOn w:val="DefaultParagraphFont"/>
    <w:uiPriority w:val="99"/>
    <w:unhideWhenUsed/>
    <w:rsid w:val="00043398"/>
    <w:rPr>
      <w:color w:val="467886" w:themeColor="hyperlink"/>
      <w:u w:val="single"/>
    </w:rPr>
  </w:style>
  <w:style w:type="character" w:styleId="UnresolvedMention">
    <w:name w:val="Unresolved Mention"/>
    <w:basedOn w:val="DefaultParagraphFont"/>
    <w:uiPriority w:val="99"/>
    <w:semiHidden/>
    <w:unhideWhenUsed/>
    <w:rsid w:val="00043398"/>
    <w:rPr>
      <w:color w:val="605E5C"/>
      <w:shd w:val="clear" w:color="auto" w:fill="E1DFDD"/>
    </w:rPr>
  </w:style>
  <w:style w:type="paragraph" w:styleId="Header">
    <w:name w:val="header"/>
    <w:basedOn w:val="Normal"/>
    <w:link w:val="HeaderChar"/>
    <w:uiPriority w:val="99"/>
    <w:unhideWhenUsed/>
    <w:rsid w:val="00DD6BCB"/>
    <w:pPr>
      <w:tabs>
        <w:tab w:val="center" w:pos="4680"/>
        <w:tab w:val="right" w:pos="9360"/>
      </w:tabs>
    </w:pPr>
  </w:style>
  <w:style w:type="character" w:customStyle="1" w:styleId="HeaderChar">
    <w:name w:val="Header Char"/>
    <w:basedOn w:val="DefaultParagraphFont"/>
    <w:link w:val="Header"/>
    <w:uiPriority w:val="99"/>
    <w:rsid w:val="00DD6BCB"/>
  </w:style>
  <w:style w:type="paragraph" w:styleId="Footer">
    <w:name w:val="footer"/>
    <w:basedOn w:val="Normal"/>
    <w:link w:val="FooterChar"/>
    <w:uiPriority w:val="99"/>
    <w:unhideWhenUsed/>
    <w:rsid w:val="00DD6BCB"/>
    <w:pPr>
      <w:tabs>
        <w:tab w:val="center" w:pos="4680"/>
        <w:tab w:val="right" w:pos="9360"/>
      </w:tabs>
    </w:pPr>
  </w:style>
  <w:style w:type="character" w:customStyle="1" w:styleId="FooterChar">
    <w:name w:val="Footer Char"/>
    <w:basedOn w:val="DefaultParagraphFont"/>
    <w:link w:val="Footer"/>
    <w:uiPriority w:val="99"/>
    <w:rsid w:val="00DD6BCB"/>
  </w:style>
  <w:style w:type="paragraph" w:customStyle="1" w:styleId="Default">
    <w:name w:val="Default"/>
    <w:rsid w:val="00FB2410"/>
    <w:pPr>
      <w:autoSpaceDE w:val="0"/>
      <w:autoSpaceDN w:val="0"/>
      <w:adjustRightInd w:val="0"/>
    </w:pPr>
    <w:rPr>
      <w:rFonts w:ascii="Aptos" w:hAnsi="Aptos" w:cs="Aptos"/>
      <w:color w:val="000000"/>
      <w:kern w:val="0"/>
      <w:sz w:val="24"/>
      <w:szCs w:val="24"/>
    </w:rPr>
  </w:style>
  <w:style w:type="paragraph" w:styleId="BodyText">
    <w:name w:val="Body Text"/>
    <w:basedOn w:val="Normal"/>
    <w:link w:val="BodyTextChar"/>
    <w:uiPriority w:val="99"/>
    <w:semiHidden/>
    <w:unhideWhenUsed/>
    <w:rsid w:val="00FB2410"/>
    <w:pPr>
      <w:spacing w:after="120"/>
    </w:pPr>
  </w:style>
  <w:style w:type="character" w:customStyle="1" w:styleId="BodyTextChar">
    <w:name w:val="Body Text Char"/>
    <w:basedOn w:val="DefaultParagraphFont"/>
    <w:link w:val="BodyText"/>
    <w:uiPriority w:val="99"/>
    <w:semiHidden/>
    <w:rsid w:val="00FB2410"/>
  </w:style>
  <w:style w:type="paragraph" w:customStyle="1" w:styleId="paragraph">
    <w:name w:val="paragraph"/>
    <w:basedOn w:val="Normal"/>
    <w:rsid w:val="006034E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34EE"/>
  </w:style>
  <w:style w:type="character" w:customStyle="1" w:styleId="eop">
    <w:name w:val="eop"/>
    <w:basedOn w:val="DefaultParagraphFont"/>
    <w:rsid w:val="0060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orramona@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3</cp:revision>
  <cp:lastPrinted>2025-08-31T13:51:00Z</cp:lastPrinted>
  <dcterms:created xsi:type="dcterms:W3CDTF">2026-02-27T00:04:00Z</dcterms:created>
  <dcterms:modified xsi:type="dcterms:W3CDTF">2026-02-27T00:05:00Z</dcterms:modified>
</cp:coreProperties>
</file>